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окинул взглядом десяток выстроившихся перед ним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Чи все еще не пришел, — ответила одна из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нахмурился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После того, как он два года пробыл учеником внешнего круга, он смог стать внутренним учеником. Поэтому он тоже примет участие в этом испытании, — ответила та же самая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присмотрелся к ней повнимательнее, и она показалась ему знакомой. Немного поразмыслив, он вспомнил, что ее зовут Лю Ся. Это была та самая девушка, которая десять лет назад высказалась в его защиту, а потом стала личной ученицей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его ждать. Давайте побыстрее отправимся в путь, — нетерпеливо сказала Лю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явно недолюбливала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младшая сестра-ученица, как ты могла уйти, не дожидаясь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повернулись к источнику голоса, и увидели, что это был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почему ты называешь меня младшей?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называю тебя так, потому что мне так хочется? Согласно правилам нашей секты, старшинство определяется по уровню культивации. Поскольку мой уровень культивации выше, чем у тебя, мне остается лишь называть тебя младшей сестрой-ученицей, — с невинным выражением лица ответил Мужун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 же, мне больше нравится называть тебя младшей сестрой-ученицей, чем старшей сестрой-ученицей,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 гневе воскликнула Лю Ся, сделав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рядом с ней учениц поспешно остановили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Ся, не стоит горячиться. Внутри секты запрещено сражаться по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Опять устроили ссору?! Немедленно прекратите, а не то останетесь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только что появившегося человека, все ученики отступили в сторону и почтительно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 Му направился к Нань Чэню. Проходя мимо Мужун Чи, он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взрослый мужчина спорить с девушками из-за какой-то мелочи, будто торговка на базаре? Разве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не оставалось ничего иного, кроме как крепко сжать кулаки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признает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подошел к Нань Чэню и внимательно изучил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старейшина Цин Му сказал Нань Чэню, что он неплох, это означало, что он действительно очень хорош. Следует знать, что в Сумеречной обители существовало не больше пяти человек, которым старейшина Цин Му когда-либо говорил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 Му встал рядом с Нань Чэнем и посмотрел на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отвечаю за проведение испытания. Я доставлю вас ко входу в тайный предел и буду там ожидать, пока вы не выйдете оттуда. Во время испытания вашу группу будет возглавлять Нань Чэнь. У кого-нибудь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один голос ответили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высказывать возражения старейшине Цин Му. Он задал этот вопрос только из вежливости. Если кто-то вообразит, что старейшина Цин Му действительно интересуется его мнением, то сам не заметит, как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уровень культивации Нань Чэня был самым высоким, поэтому поставить его во главе группы было разумно и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 Му достал летающий кораблик, размером с ладонь и осторожно влил в него свою духовную силу. В следующее мгновение он стал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ученики взошли на борт корабля, старейшина Цин Му с помощью своей духовной силы направил его полет к тайному пределу города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тайный предел города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прибыли почти все ученики из разных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должен был открыться тайный предел, само собой, все секты хотели извлечь из этого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появился столб белого света, внутри которого постепенно начали вырисовываться смутные очертания врат. Вскоре врата стали достаточно отчетливыми, чтобы на них стали заметны украшающие их замысловатые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Я подожду вас здесь. Хорошенько запомните мои слова — через месяц эти ворота снова откроются, и вы должны будете через них выйти. Если вы не сможете этого сделать, вам придется ждать еще десять лет. Надеюсь, что каждый из вас сможет выйти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врата со скрипом медленно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проем между раздвигающимися створками ворот стал достаточно широким, чтобы в него смог пройти человек, туда сразу же устремилось множество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Нань Чэнь продолжает неподвижно стоять на своем месте, один из учеников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почему мы все еще не заходим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огромное количество ловушек. Он вовсе не хотел становиться чьим-то щитом и прокладывать кому-то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если боишься, можешь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не терпелось пробежать через ворота. Наблюдать за тем, как другие заходят туда было так же мучительно, как и провожать взглядом сокровища, падающие в карманы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Нань Чэнь продолжал стоять на месте, поэтому Мужун Чи приходилось ждать 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 сказал, что нам следует подождать. Если ты придерживаешься другого мнения, постарайся в следующий раз возглавить группу. А если не можешь этого сделать, то захлопни рот, — воскликнула Лю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ужасно раздражали выходки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