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Просьба позволить вернуться в столицу, чтобы исцелить раны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поместье принца оказался настолько оживленным, что продолжался вплоть до самого комендантского часа. Пока Вэнь Хэинь сидел в боковом дворике под крытой галереей и сонно зевал, пришел мальчик-слуга, который проводил его на задний двор, чтобы он подождал у повозки гогуна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понял, что ему снова придется ждать. Умирая от скуки, он прислонился к повозке и достал из-за пазухи завернутое в промасленную бумагу османтусовое пирожное. Уже собираясь его съесть, он услышал, как кто-то жадно сглатывает слюну. Обернувшись на звук, он увидел стоявшую у повозки маленькую хрупкую фигуру. Юноша в грубой холщовой одежде неотрывно смотрел на пирожное в руке Вэнь Хэиня. Похоже, он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заметили, юноша быстро отвел глаза, сгорбил плечи и уставился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спокойно подошел к нему и предложил свое османтусовое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 На,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от неожиданности, юноша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протянул ему на ладони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Можешь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действительно могу его съесть? — сглатывая слюну, спросил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вложил пирожное в руки юноши. Многократно выразив свою благодарность, тот с жадностью начал его поедать. При этом он поднял руки, и тогда на худых запястьях показались синяки и старые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Хэинь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Твои руки. Откуда на них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пирожное, юноша опустил рукава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провинился, и мой молодой господин побил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 твой молодой господин побить тебя? — удивленно воскликнул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ожидать, что на этот раз юноша удивится еще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рабы, жалкие создания. Если хозяин нами недоволен, само собой, он будет бить нас, чтобы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паренек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 Пока наш рабский контракт в руках других людей, мы не свободны, мы всего лишь псы у ног своих хозяев. Все они в глубине души смотрят на нас с презрением. Все они считают нас всего лишь ничтожными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говорил, его лицо внезапно исказилось от паники, и оттолкнул Вэнь Хэиня.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уходи. Это мой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был вынужден вернуться к повозке гогуна Яня. Сложив руки на груди, он посмотрел в ту сторону и увидел несравненно элегантного и нарядного молодого господина примерно девятнадцати лет, который подошел к низко опустившему голову пареньку. Худой юноша торопливо присел, и тогда молодой господин наступил ему на колено и поднялся в повозку. Вскоре покачивающаяся повозка поехала к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зоркие глаза Вэнь Хэина заметили какой-то предмет. Сделав шаг вперед, он подобрал с земли вышитый кошелек, который только что обронил тот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минуты, он побежал к повозке и остановил ее, преградив путь. Перепуганный возница натянул поводья и громко накричал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 обронил кошелек, — спокойно ответил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его слова, занавес на маленьком окне повозки немного поднялся, приоткрывая часть лица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продолжал стоять на месте, и слуга поспешил крикнуть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слышал? Наш молодой господин сказал тебе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откликнулся Вэнь Хэинь. Подойдя к повозке, он передал кошелек. — Вот кошелек. Вы уронили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господин не взял его. Вместо этого он окинул Вэнь Хэиня изучающим взглядом и высокомерно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Наследника гогуна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господина промелькнула некая искра, и у него сразу же изменилось выражение лица. В конце концов, гогун Янь обладал такой славой и почетом, что подняться до его уровня было не так-то просто. Если он воспользуется этим шансом, чтобы свести знакомство  с Му Чжимином, разве это будет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молодой господин протянул руку и взял кошелек. Открыв его, он достал оттуда слиток золота и протянул его Вэнь Хэиню.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награда. Если твой хозяин спросит у тебя, откуда взялось золото, скажи, что получил его в награду от сына семьи Юань, Юаня Баодэ. Твой хозяин должен знать моего дядю по материнской линии, начальника тюремного управления. Он доверенное лицо его величества и пользуется у императора большой милостью!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без всякого душевного волнения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сказать своему хозяину, что я подарил тебе золото, — особо подчеркнул Юань Баодэ. После этого он опустил занавес, и повозка снова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убрал золото, повернулся и сразу же выкинул из головы слова Юаня Баодэ. Зато слова "ничтожный раб", которые сказал тот юноша, до сих пор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удрученным видом вернулся к повозке и увидел там Му Чжимина, который стоял и оглядывался вокруг. Заметив появление Вэнь Хэиня, Му Чжимин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 потерянную вещь, — ответил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затащил Вэнь Хэиня в повозку и с широкой улыбкой достал из своих рукавов два предмета, завернутых в тонкие шелковые платки. Развернув один из них, он передал его Вэнь Хэиню.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принес тебе кое-что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крабовый пирожок?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его начинка была приготовлена из тушеных мохнаторуких крабов¹, пойманных во время десятого месяца осени в озере Чэнъян. Эти крабы были преподнесены в дар императору и являлись редким деликатесом, недоступным для простых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беспечно улыбнулся Му Чжимин. — Мне удалось стянуть две штуки во время банкета. Один для тебя, а другой я отдам сестрице Цай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посмотрел на Му Чжимина, улыбка которого была чистой, как ясная луна и свежий ветерок,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Чжимина немного озадачили неожиданные слова Вэнь Хэиня. Вскоре он закатил глаза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лукаво рассмеялся и, подражая услышанной прежде речи Вэнь Хэиня,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выдающиеся природные данные приносят многие печали. Ты любишь меня, и я могу это понять. Вот только в таких делах следует уделять особое внимание тому, чтобы оба человека разделяли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такой мстительный... а-аа... сколько уже времени прошло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расхохотался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может отомстить через десять лет, и это будет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весны, когда лед и снег уже растаяли, Сянь-ван Фу Цзиань лично отправился в Цюнчжоу, чтобы оказать помощь пострадавшим во время бедствия. К этому времени его репутация поднялась настолько, что даже наследный принц Фу Ци из Восточного дворца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месяце по лунному календарю, когда весна уступила место лету и едва прошло полгода с тех пор, как на северо-востоке прекратилась война с Гоуцзи, племена Сижун на северо-западной границе снова послали свои войска. Гу Хэянь незамедлительно повел свою армию Жунъянь с северо-восточной границы на северо-западную, чтобы отразить нападение варваров. На этот раз вражеской кавалерии не удалось вторгнуться на земли Великой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действия продлились целый год и зашли в тупик. Из-за того, что зимой было очень трудно добывать продовольствие и фураж, племена Сижун решили не сопротивляться до конца. Остатки их разбитых войск отступили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Теплой весной следующего года из пограничья в императорский дворец пришел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генералов армии Жунъянь сообща просили издать указ. Из-за снега и суровых морозов в северном пограничье командующему Гу Хэяню было очень трудно исцелиться от ран. Поэтому они просили императора призвать Гу Хэяня обратно в столицу, чтобы тот смог поправить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Мохнаторукие или волосатые крабы (Eriocheir sinensis) получили свое название за многочисленные волоски на ногах. Они до сих пор считаются в Китае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