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Син услышал, как Снежок мяукнул у него на руках, и поднял одну из его лап. Счастливо глядя на него,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Снежок смотрел на счастливого Чэнь Сина голубыми глазами. Его голос был полон печали: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потрепал его по пушистой голове и нравоучительно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 хороший человек, после того, как ты пробудешь с ним долгое время, он тебе обязательно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снова мяукнул, потеряв всякое желание спорить. Он был всего лишь маленьким котенком, почему он должен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пронес Снежка всю дорогу до кабинета Гу Лана. На самом деле он тоже был немного озадачен. Почему Снежок так боялся Гу Лана? Ведь считается, что маленькие животные легче всего определяют добро и зло? Почему Снежок не может почувствовать доброту такого хорошего человека, как Гу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наклонил голову, очень смущенный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двери кабинета Гу Лана, он так и не смог найти ответа, поэтому перестал думать об этом. Учитывая, что Снежок и Гу Лан не ладили, перед тем как войти в дверь, он положил котенка на пол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Поиграй немного сам, я не буду тебя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полу, Снежок издал тихое «мяу» и посмотрел на него, задрав голову в некотором замешательстве. Чэнь Син снова потрепал его по пушистой голове и встал, чтобы войти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вошел, он обнаружил, что Цю Цзю, который сказал, что ему есть о чем поговорить с Гу Ланом с тех пор, как они вернулись, все еще был здесь. Он заколебался и посмотрел на людей, которые, казалось, все еще что-то обсуждали, задаваясь вопросом, не стоит ли ему вернуться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Син колебался, Гу Лан поднял голову и посмотрел прямо на него. На мгновение гер застыл на месте, но прежде чем он почувствовал себя неловко, Гу Лан медленно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Цю Цзю, а затем на поднявшегося Гу Лана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помог мне взглянуть на дизайн ресторана. Но спешить некуда, если ты занят, я приду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Лан посмотрел на Цю Цзю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мы с Цю Цзю почти закончили, и он также собирался пойти помочь тебе очистить ингредиенты. Разве ты не говорил, что сегодня будешь готовить много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немного смутился, ему всегда казалось, что с тех пор, как он здесь появился, он постоянно использует Цю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выслушал слова своего молодого господина, а затем посмотрел на смущенного Чэнь Сина. Он получил информацию и вернулся, чтобы доложить своему гунцзы, поэтому считал, что вполне нормально будет сообщить об этом позже. Он посмотрел на Чэнь Сина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да, все, что я должен был сказать гунцзы, уже сказано. Какие овощи нужно почистить? Пойду-ка я начну подготовку, позже вы можете просто прийти и приготовить их прямо на месте. Это сэкономит больше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на некоторое время растерялся и рассказал Цю Цзю о блюдах, которые он будет готовить сегодня. Он сказал ему, чтобы он сначала пошел и помог почистить их. Некоторые овощи необходимо было замочить заранее, чтобы они могли поесть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 Цзю услышал, что ему нужно делать,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Чэнь Сина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давай посмотрим, какие приготовления ты сделал для своего ресторана.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слегка шутливый, но отнюдь не злой голос Гу Лана, Чэнь Син покраснел. Затем он достал набросок, который только что нарисовал в комнате и с некоторой застенчивостью разложил его перед Гу 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умею рисовать. Не смейся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как раз собирался сказать «не буду», но в результате, когда он посмотрел вниз, так называемый набросок Чэнь Сина был простым рисунком. Хотя примерно можно понять, что это такое, но это было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уже чувствовал, что не сможет удержать в руках то, что он нарисовал. В этот момент, глядя на Гу Лана, который пытался сдержать улыбку, он опустил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посмеяться, просто смейся. Сдерживаться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Сина, Гу Лан разразился смехом. Затем он посмотрел на удрученного гера и нежно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детский, но зато легко читается.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повернул голову и посмотрел на Гу Лана, его глаза были полны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взгляда Чэнь Сина Гу Лан вскоре не смог держаться. Он отвел глаза и посмотрел на бело-голубой фарфор неподалеку и попытался сменить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ты не говорил, что хочешь, чтобы я помог тебе придумать, как украсить ресторан?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Гу Лан отвел взгляд и снова посмотрел на лист бумаги. Указывая на контур ресторана, очерченный на нем чернилами, и второй слой декора, написанный поверх него красной тушью, он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вещи, которые ты хочешь добавить? Они не похожи на оформление других ресторанов. Ты пытаешься сделать прилавок шире, потому что планируешь там что-то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все еще чувствовал стыд за то, что его высмеивали за его навыки рисования. Когда он услышал слова Гу Лана, его глаза загорелись. Он не ожидал, что Гу Лан увидит его намерения, поэтому его волнение усилилось. Он указал на рисунок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планирую заказать немного вина или других напитков, когда придет время, и гости смогут увидеть их с первого взгляда, когда войдут. Если им нужно сделать заказ, они смогут выбрать напиток напрямую. Кроме того, здесь я собираюсь повесить цену и меню, чтобы гости могли сразу увидеть цены, когда они проходят мимо, так что даже если ресторан хорошо оформлен, они не будут чувствовать, что не могут себе этого позволить. Они также будут приходить и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Сину не нужно было обращать на это внимание раньше, и он никогда не думал об этом. Он знал это только потому, что в то время у него был двоюродный брат, который хотел открыть ресторан своей мечты и долго бредил об этом. После всех их долгих разговоров ему с трудом удалось кое-что вспомнить, но теперь похоже, что он помнит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Чэнь Сина, который только что пришел в хорошее настроение и вдруг снова о чем-то задумался. После минутного колебания он все-таки сдержался и не погладил гера по голове, просто указал на маленький столик на чертеже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мгновенно отвлекся от своих воспоминаний и дал Гу Лану подробное объяснение относительно той роли, которую эта вещь должна была сыграть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Чэнь Сина, к которому вернулась его жизненная сила, и удовлетворенно кивнул. Затем он сразу же вернулся к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Чэнь Син разобрался со всем, что было на его рисунке, он посмотрел на Гу Лана с возбужденным выражением лица и радостно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есть что-то, что нужно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чертеж, похожий на детские каракули, и, поразмыслив некоторое время, в конце концов указал на несколько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место. Если ты хочешь следовать своему плану, это может помешать гостям входить и выходить. И... если ты обустроишь это место таким образом,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передняя комната и задний двор будут немного запутанными. В это время там будет немного суетливо.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Гу Лана, Чэнь Син решил, что тот прав и в этом есть смысл. Он подумал об этом некоторое время, а затем решил внести изменения. Как раз в тот момент, когда он оглядывался в поисках кисти, Гу Лан, который был рядом с ним, протянул ему одну, как будто только этого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Гу Лана, который был хорошо подготовлен, Чэнь Син поднял глаза и улыбнулся ему. Гу Лан посмотрел на его улыбку, протянул руку и погладил его по голове, нежно улыбнувшись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улыбались друг другу – это была очень красивая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второй половины дня Чэнь Син, с помощью и советом Гу Лана, уверенно завершил свой чертеж. В конце концов, Гу Лан даже сам перерисовал сделанные им наброски.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перерисованные строительные чертежи, Чэнь Син повернул голову, чтобы посмотреть на Гу Лана и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однако, посмотрел на улыбающееся лицо Чэнь Сина и нежно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необходимости говорить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в глаза Гу Лана. Этот взгляд был мягким, без малейшей агрессии, но он всегда заставлял Чэнь Сина чувствовать себя неловко. Ему стало не по себе, и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потоптавшись,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думаю, что такой расклад достаточно хорош. Если больше ничего нет, я пойду и приготовлю ужин. Что касается следующего шага, мы подождем, пока не найдем мастера для украшения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Чэнь Син внезапно осознал проблему. Казалось, что Гу Лан никогда не противостоял ему, что бы он ни делал. Размышляя об этом, Чэнь Син вдруг почувствовал, что Гу Лан, похоже, был слишком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Син, который только что сказал, что собирается готовить, и в это время начал впадать в оцепенение, Гу Лан беспомощно покачал головой и щелкнул гера по голове. Когда тот почувствовал боль и сердито посмотрел на него, он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собираешься готовить? Почему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схватился за голову и посмотрел на красивое лицо Гу Лана. Думая обо всех своих грязных беспорядочных мыслях, его лицо сразу покраснело. Затем он выбежал, как кролик, сказав на бегу: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сейчас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Лана неотрывно следовал за Чэнь Сином, пока тот не вышел за дверь, но прежде чем он отвел взгляд, он заметил мохнатую фигурку, которая ушла вслед за 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тихонько рассмеялся. Его лицо уже не было таким мягким, как в тот момент, когда он стоял перед Чэнь Сином. Только когда он снова посмотрел на эскизы на столе, которые они сделали после их совместного обсуждения, на первоначально бесстрастном лице появилась еще одна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молниеносно побежал на кухню. Цю Цзю, который все еще собирал овощи внутри, сразу же посмотрел в его сторону. Его озадаченный взгляд заставил Чэнь Сина прийти в себя, и он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сейчас бежал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поверил ли в это Цю Цзю, но он кивнул ему и больше не задавал вопросов. Он просто посмотрел на него и любезно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бегите медленнее, до ужина еще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виновато кивнул. Вспоминая, как он только что чуть ли не сбежал с места происшествия, он был раздражен, в то же время предупреждая себя, что в следующий раз ему следует быть осторожным, чтобы снова не показать этот глупый вид и не выставить себя на посмешище перед Гу 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Чэнь Син тоже немного успокоился и больше не думал об этом. Он бодро зашагал в сторону кухни, готовый продемонстрировать свои навыки работы с сегодняшними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хороший день для празднования!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стоял возле кухни и смотрел на двуногого зверя внутри. Поколебавшись мгновение, он все же не зашел на кухню, а молча развернулся и ушел. Здесь так жарко. Двуногий зверь мог оставаться там, но не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