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Тордис почесал загривок, смутно ощущая что-то неладное. – Э-э… я хочу сказать, сейчас отношения между Федерацией и Империей напряженные, неизвестно, когда Русалочий питомник могут прикрыть или забрать. Тогда покупать русалок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именно из-за напряженности повысится вероятность того, что Фу Юаньчуань отправится на поле боя. А вместе с этим возрастет и риск ранений или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только маленькой русалкой, возможно, будет трудно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собственная русалочка, когда лечила его, выбивалась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под этим взглядом почувствовал себя неуютно. – Кхм-кхм, но у тебя есть новые сорта фруктов и овощей, они, наверное, тоже могут помочь в лечении. Так что покупать русалок не обязательно. Одной дома, которую балуешь, хватит. Покупать много тоже нехорошо. К тому же твоя бледно-золотистая русалка и красивая, и характер хороший, во всем Межзвездье второй такой не сыщешь. Зачем тебе другие русалки? Одной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русалках главное — качество, а не количество. Какая там «веселее»? Один на один — вот это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череду оправданий, Цзюнь Цинъюй равнодушно отвел взгляд и снова прильнул к груди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опустив голову, спросил: – Еще немного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оставалось еще несколько шариков. В океанариуме прохладно, если не съесть сейчас,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Цзюнь Цинъюй собирался еще попробовать, что там дальше. Если съест все шарики, потом точно ничего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доел оставшиеся шашлычки, а коробочку и палочки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русалочка просто медленно плавала в воде. Заметив Цзюнь Цинъюя, она подплыла. Теперь, увидев, что подошел маршал Тордис, она не стала задерживаться, развернулась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желая, чтобы Тордис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поспешил за ней, на бегу крикнув: – Я за русалкой!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воды. В океанариуме было очень мало людей, тихо и пустынно. Казалось, один маршал Тордис своим присутствием оживлял все это место, создавая иллюзию многолюдности.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приближались к центральной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решил обойти эту зону стороной и вместе с Фу Юаньчуaнем свернул на другую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океанариуму, Цзюнь Цинъюй чувствовал, что они пришли не столько смотреть на рыб, сколько просто прогуляться в красивом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занимал немалую площадь. Они шли не спеша, останавливаясь перекусить, и вышли уже почти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потянулся, повернулся к Фу Юаньчуaню и раскинул руки. –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болят? – спросил Фу Юаньчуань, но уже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болят. – Цзюнь Цинъюй, улыбнувшись, обвил его шею руками и капризно протянул: – Просто идти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Фу Юаньчуань, крепко обняв малыша,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машине была функция автопилота, которая подогнала бы ее прямо к выходу, Фу Юаньчуань ею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Цзюнь Цинъюй с удивлением обнаружил, что, кажется, кто-то есть. Но не в их вилле, а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Фу Юаньчуаня сюда никто не мог попасть, да и работали они так открыто, что не похоже было на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Ремонт. – ответил Фу Юаньчуань. – Я купил этот участок. Две соседние виллы пустовали, не использовались. Вот решил отремонтировать и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случиться что-то важное? – первой мыслью Цзюнь Цинъюя была подготовка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Отремонтирую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сомнением приподнял бровь. Отдельно ремонтировать виллу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подбежал прораб. – Маршал Фу! Все работы ведутся по вашим чертежам и требованиям, примерно через неделю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Подводку воды можно соединить с бассейном на подземном этаже виллы, так зона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еще какие-то требования, сообщайте в любое время, внесем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фразы Цзюнь Цинъюй не понял, но «соединить с бассейном»…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превращаешь то место в океанариум? – Цзюнь Цинъюй вспомнил, что в океанариуме Фу Юаньчуань спрашивал, нравится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Просто взял за основу дизайн и планировку. – К тому же в океанариуме много рыб, а здесь будет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давно хотел это переделать, но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бассейн виллы подходил для маленькой русалки, но для взрослой — слишком мал. На полной скорости, взмахнув хвостом, можно было легко переплыть от одного конца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как переделать. Теперь, зная, что нравится Цзюнь Цинъюю,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Делайте строго по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Не буду мешать, я пошел. – Прораб кивнул,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хлопнул ресницами. – По-моему, подземный бассейн и так хорош. – Он даже в бассейн заходил редко, а теперь еще расширять зону для плавания — казалось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слишком мало места. Расширить будет лучше. – Фу Юаньчуань погладил Цзюнь Цинъюя по голове. Рядом велись работы, в воздухе витала пыль, поэтому он не стал задерживаться. – Пойдем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прогулок Цзюнь Цинъюй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физически, сколько от долгого стояния — поясница ныла, и от этого усталость чувствовалась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Цзюнь Цинъюй обнимал квадратную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время ходил туда-сюда между кухней и гостиной, каждый раз принося что-нибудь поесть. Стол уже почти ломился от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поставил нарезку фруктов и собрался снова идти на кухню, Цзюнь Цинъюй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не съедим. – Цзюнь Цинъюй, держа его за руку, слегка покачал ею. –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себя чувствуешь? – Фу Юаньчуань вытер бумажной салфеткой капли воды с пальцев, сел и принялся массировать ему поясницу. – Если совсем невмоготу, лучше полежи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положил голову ему на колени и, повернувшись на бок, посмотрел на него. – Полежу немного —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его волосы за уши, чтобы не мешали лежать. – На столе фрукты, можешь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шевелиться. – Цзюнь Цинъюй взял руку Фу Юаньчуаня и сунул себе под щеку. Ничего не хотелось делать, только лежать вот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открыл упаковку с сушеной рыбкой. – Поешь? – Вообще-то, у русалок аппетит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малыш всегда ел мало. Став человеком, тоже кушал понемногу. Фу Юаньчуаню приходилось иногда подкармливать его такими вот закусками, восполняя недостаток основной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протянутую к губам сушеную рыбку и медленно, понемногу,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рыбка упадет и испачкает все вокруг, Фу Юаньчуань продолжал держать ее, пока Сяоюй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Медленно-медленно доев целую рыбку, Цзюнь Цинъюй заметил, что на пальцах осталась приправа, и слизнул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кончикам пальцев пробежало тепло. Фу Юаньчуань на мгновение замер, глядя на смеющегося малыша, в его глазах 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кажется, совершенно ничего не осознавая, взял его за запястье и, склонив голову набок, попросил: –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Фу Юаньчуань взял еще одну и протянул ему, сдержанно произнеся: –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