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центре столицы ещё оживлённее. Если будет желание, можно выбрать подходящее время и выйти посмотреть — просто скажите, — сказал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Карла Линдберга тут же расцвело. От мрачного, напряжённого вида, который он носил в Линдберге,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наследного принца, Карл неловко почесал затылок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Линдберге обстановка была, сами понимаете, гнетущая. Так что и радоваться там особо нечему.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Нечему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было скучно, что он сделал пакости своим хобби?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ведь, без сомнений, жил там веселее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никак не мог сократить эту тонкую, но отчётливую дистанцию между тем Карлом Линдбергом, которого он «знал», и тем, что стоял перед ним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выделил время для личного разговора — но чем дальше, тем меньше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его мыслях, Карл болтал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одни пожилые дяденьки, ровесников — ни одного. А с прислугой общаться запрещено, ведь мы — королевская семья, так что было ещё тоскливее.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дружить со 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Марко-то нормально, конечно. И Элизабет есть. И сестра. Так что как-то держался, — он добавил, с завистью глядя на шумную компанию молодых пажей. — Здесь и погода лучше, и молодых людей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стал загибать пальцы, бормоча себе под нос, потом вдруг спохватился и поспешно привёл лицо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Ресницы, дрожащие от несбывшихся желаний, и напускное равнодушие — странное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изобразил дружелюбную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хотели завести друзей, то, по счастливому совпадению, мы ровесники. Со временем можем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вырвалось у него почти импульсивно — тонкие плечи принца показались вдруг такими одинокими.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их связь могла оказаться куда теснее обычной дружбы, но ведь даже между супругами бывает дружба. Если принц захочет — он мог бы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А, нет-нет. Какой из меня друг для Его Высочества наследного принца? Ха-ха-ха, — Карл замахал руками, отказываясь.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повод так активно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Адриана помрачнело, и он с подозрением окинул принца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успели так округлиться щёки?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портретах, которые присылали шпионы, он всегда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щедро смазанные волосы, ни вечный острый прищур — всё это никогда не приходилось Адриану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каким он был в десять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 довольно милый, пухлощёкий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два месяца, на целую неделю, император и императрица — редчайший пример супружеской гармонии среди династий — запирались в спальне и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такой семье, Адриан и сам ждал омегу, которая будет любить его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Карл Линдберг — доминантный омега, он ежедневно разглядывал присылаемые портреты красивого мальчика и втайне растил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своё десятилетие он, не жалея сил, отправился в Линдберг — и увидел там нарядную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словно у Снежной королевы, лицо, облепленное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Приезд наследного принца империи никто не приветствовал — посольство было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всего этого Карл лишь лениво помахивал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Карл протянул Адриану руку и потребовал поцеловать её, Адриан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 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Карл с размаху ударил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омеги не источают феромонов — но от маленького Карла исходил резкий, тошнотворный запах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наследного принца ударили, никто даже не попытался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Китчнер, уже тогда канцлер, наоборот, упрекнул Адриана в отсутствии манер.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 Хенекена были вне себя, но без приказа обнажить клинки на чужой земле означало объявить войну — им пришлось сдержать гнев 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выходки принца стали совсем невыносимыми, и Адриан втайне решил: как только Карл появится снова, он воспользуется случаем и раздавит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идеал, о котором он когда-то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лишённый яда, сиял, как воды Юджинийского пролива — лучшего курорта Хенекена.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сжатые губы складывались в мягкую дугу, Адриан сам того не замечая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линию шеи, плавно сходящую от подбородка к округлым плечам, и невольно сглатывал.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едва уловимый аромат фиалок…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никогда не забывал, что он альфа, но редко ощущал это так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омега — наивный, мягкий, словно пушистый детёныш — мгновенно заставил его осознать себя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подавленные феромоны рвались наружу, мечтая смешаться с его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том, что шевелилось в груди наследного принца, Карл Линдберг смотрел на смеющихся служанок с той же доброй улыбкой, с какой отец смотрит на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Адриан естественным жестом взял его под руку и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даже не заметил — его взгляд всё ещё был прикован к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подступало, и Адриан усадил принца на ближайшем патио.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иначе… давайте говорить откровенно. Чего вы хотите,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Расторопные слуги тут же подложили подушки за их спины и подали чай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покрутив в руках тёплую чашку, после короткой паузы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я не мог всё подробно изложить — боялся, что его перехватят. Но всё равно спасибо, что привезли нас в Хенекен.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хотел увидеть тёмные намерения Карла Линдберга — и с треском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ожидал услышать благодарность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Обойдёмся без любезностей. Между нами,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Карла чуть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наклонил голову,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одно лишь положение бровей так меняет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образ десятилетнего Карла, который он годами воскрешал в памяти, начал стираться.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— и всё же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именно отличается, я так и не могу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как дёргался уголок его губ, подбирая слова, казалось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Карл Линдберг говорил слишком прямо, из-за чего постоянно становился объектом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после короткой паузы, он неловко выдавил главное — и Адриан смотрел на это, словно зачарованный.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Линдберге произвол знати с каждым днём становится всё сильнее. Простым людям уже просто невозможно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разобрался куда лучше,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Линдберг был похож на нарыв, набитый гноем: достаточно малейшей трещины — и разъярённая толпа хлынет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«фальшивый бунт» был отчасти нужен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принцу об этом пока знать не стоило — бескровного переворота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постучал пальцем по столу, и Карл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есть в казне, служит королевской семье и знати, а не народу. Стыдно признавать, но я долго «сходил с ума» и только сейчас пришёл в себя. Сам я не мог найти выход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сказал — «сходил с ума»?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выбор слов заставил Адриана широко раскрыть глаза, а Карл поспешно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знаю, что творил. Сейчас мне стыдно… и я хочу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из-за того, что брак моей сестры решили так внезапно, у меня просто не осталось времени разобраться со всеми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закатил глаза, украдкой наблюдая за реакцией Адриана.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принцессы Леи? Хм… звучит скорее как радостное событие,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заметил Адриан, глядя на то, как нервно шевелятся пальцы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 обычный брак. Во-первых, жених — пограничный дворянин, который только что получил титул выше барона. Во-вторых, ему уже за пятьдесят. И… он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Карл говорил, в его голосе всё отчётливее звучало сдерживаемое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это было нетрудно.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Китчнер, должно быть, хотел перекрыть ей все возможные пути, по которым она могла бы проявить себя как альфа. В Линдберге хватало простолюдинов, которые и вовсе не знали о существовании вторичных полов. Если отправить её в глушь, то даже самая выдающаяся альфа не смогла бы легко войти в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принц не знал всех этих закулисных подробностей — ему просто было невыносимо видеть, как его прекрасную сестру почти что «продают»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он сжал кулаки так крепко, что побелели костяшки, а в глазах стояли слёзы, словно вот-вот прольются.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ни было положение, сколько бы ни было лет, как бы ни выглядел человек — если бы сестра по-настоящему любила его и сама хотела этого брака, у меня не было бы права её останавливать. Но в этом браке воля моей сестры не была учтена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http://bllate.org/book/13881/1265795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