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Дорогие гости, работа, которую я сейчас представлю, весьма необычна, - сказал аукционист, чей лоб и одежда уже были мокрыми от пота после столь долгого пребывания под светом прожекторов. Однако его энтузиазм не ослабевал.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этот лот, аукционист намеренно нагнетал напряжение, легко разжигая любопытство гостей своим возбужденным тоном. Гости, уставшие от затянувшегося аукциона, после этих слов воспрянули духом и вновь устремили свои взоры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довольный такой реакцией, аукционист загадочно улыбнулся и объявил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лот - "Город сражений 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внизу поднялась суматоха. А кое-кто даже встал с места в полном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аукционист представил это произведение довольно лаконично, воздействие от него было подобно взрыву бомбы, воспламеняющей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присутствующие гости - даже зрители, наблюдавшие за трансляцией, были ошеломлены этой взрывоопасной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- это произведение было слишком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"Город сражений" стал самой успешной экранизацией романа 2025 года. Фильм вывел ранее неизвестную съемочную группу в центр внимания и возвел ее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ограниченных ресурсов съемочная группа даже не смогла провести надлежащую рекламную кампанию. Выход фильма совпал с празднованием Национального дня, когда конкуренция между крупными проектами была очень жесткой, и никто не обращал внимания на этот малобюджетный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дней "Город сражений" показывал жалкие результаты, а кассовые сборы были настолько низкими, что небольшие кинотеатры были готовы снять его с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ожидал, что этот фильм, полагаясь только на народную молву, уже через неделю превзойдет многочисленные крупнобюджетные блокбастеры в Китае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киноманы спонтанно обратились в "водопроводную воду" [1], помогая продвигать этот малобюджетный фильм, который был настолько бедным, что не имел бюджета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и репутация фильма росли, а кассовые сборы взлетели как ракета, достигнув вершины кассовых сборов Национального дня и самого высокого показателя кассовых сборов в 2025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съемок "Города сражений" режиссер Лян Цянь был никому не известным, посредственным режиссером. Но благодаря успеху фильма он заработал в прокате 3,2 миллиарда, получил премию "Золотое перо" за лучшую режиссуру и стал знаменитым режиссером, востребованным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влияние этого фильма не ограничилось только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актер Ин Чэнцзе, в то время только что окончивший школу, за свою блестящую игру стал не только лучшим новичком, но и лучшим актером на кинофестивале "Золотое крыло" в возрасте всего девятнадцати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роли, хоть и немного уступала, но также засияла в индустрии развлечений, превратившись из невежественного новичка в популярный цветок всего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такого успешного с коммерческой и общественной точки зрения фильма, как "Город сражений 2", вызвало множество бурных обсуждений еще до его непосредственного анонса.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товаров и видео не уменьшилась и через три года, а время от времени попадая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такая феноменальная работа появилась на аукционе без предварительного уведомления, просто шокировало!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подлинности больше половины гостей сошли с ума. Представители кинокомпаний тут же кинулись звонить своим боссам, причем не столько сообщить новости, сколько начать лихорадочной сбор средств.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чтобы получить права раньше других, требовался огромный капитал. Тот, кто быстрее всех соберет деньги, получит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 всему залу разнеслись всевозможные разговоры. Хаос заставил организаторов приостановить аукцион на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Юй, сдерживавший свой гнев на протяжении второй половины аукциона из-за нехватки свободных средств, не смог усидеть на месте и отправился звонить в поисках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же, хоть и был немного взволнован, но не разделял всеобщего ажиотажа вокруг "Города сражений 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спокойствие, Цзян Тинъюань поднял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 "Город сражений"?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отличный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его не видел, но первоначальный владелец тела был его ярым поклонником и боготворил режиссера Лян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"Город сражений" более сотни раз, пересматривал сцены из фильма несколько десятков раз и мог дословно пересказать диалоги. Он также преклонялся перед режиссером Ляном и мечтал однажды стать таким же режиссером,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первоначальному владельцу, Е Чжоу, хоть и не был знаком с этим фильмом, но досконально знал его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"Город сражений" был выдающимся коммерческим фильмом - от режиссерских приемов до контроля сценария и игры актеров, это был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качеству, большой удаче и идеальному выбору времени он был обречен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Чжоу не прочитал "Любовника по контракту властного президента", то он бы тоже с большим энтузиазмом отнесся к продолжению "Города сражений".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что, хотя продолжение фильма было снято силами оригинальной команды, кассовые сборы оказались весьма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с большим размахом, в фильм был вложен почти миллиард. И когда фильм, наконец, вышел в прокат, отзывы о нем резко упали, а различные кинокритики прямо назвали его плохим. Его безостановочно критиковали и высмеивали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вся накопленная до этого репутация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"Город сражений 2" едва перешагнул отметку в 100 миллионов в прокате - катастрофический результат для столь высоких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результаты были достигнуты малобюджетным фильмом, они считались бы довольно неплохими, но если их применить к "Городу сражений 2", то это действительно стоило бы фильму целого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 Чжоу вздрогнул и замотал головой, как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 решив, что большой босс интересуется фильмом, Е Чжоу тактично посоветовал: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Цзян-гэ, хотя "Город сражений" и получился хорошим фильмом, нередко сиквелы популярных фильмов проваливаются в прокате и сгорают на внутреннем рынке,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 репутацию первого фильма, у сиквела есть огромный потенциал для взрыва, но риски и затраты также экспоненциально выше, а то и в сотню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искренне пытался отговорить босса Цзяна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потратить все свои деньги до того, как большой босс обанкротится, но определенно не хотел, чтобы все закончилось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романа, права на "Город сражений 2" были проданы за шокирующие 95 миллионов одной из известных отечественных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выхода финальных кассовых сборов, хотя убытки оказались немалыми, головной болью для развлекательной компании стало то, что цена их акций упала на десятки процентов, а рыночная стоимость компании была уменьшена на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так ясно это помнил, потому что пара главных героев была среди участников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он не знал, откуда у Цзян Юя появилось столько денег, одно можно сказать точно: у Цзян Юя был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итоге Цзян Юй и Чэн Жань все равно оказались на шаг позади и не смогли противостоять мощным финансовым ресурсам той развлекательной компании, так что им пришлось отказаться от участия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Впоследствии, когда Цзян Юй и Чэн Жань вспоминали этот случай, они чувствовали себя крайне удачливыми и воспринимали это как урок, постоянно напоминая друг другу о необходимости быть осторожными в любых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Чжоу надеялся, что в этот раз Цзян Юй сможет собрать больше денег, переписать сюжет истории и одним махом приобрести авторские права на "Город сражений 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95 миллионов - это совсем не маленькая сумма. Е Чжоу вздохнул и подавил в душе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посторонние мысли, он сосредоточился на том, чтобы и дальше убеждать босса Цзяна: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первая часть "Города сражений" была большим хитом, я не очень-то оптимистично отношусь к ее продолжению.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Цзян Тиньюаня мелькнуло удивление, но выражение лица осталось неизменным.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слушают, Е Чжоу на мгновение задумался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Отправная точка этого фильма слишком высока. А ожидания зрителей от него гораздо больше, чем от обычных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来来水 ("zìláishuǐ"), буквально переводимое как "вода из-под крана", используется метафорически для описания фанатов, которые спонтанно продвигают фильм без оплаты, подобно тому, как вода из-под крана течет свободно. Это относится к массовому продвижению фанатами, которые добровольно и страстно делятся и рекомендуют фильм из уст в уста, аналогично тому, как обычно доступна и широко используется водопроводная вода. Это отражает органичное и естественное распространение поддержки и признания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