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госпожа Чжао также хотела отправиться с ними, однако профессор Цинь оставил ее заботиться о Цинь Жуе. Группа вернулась по домам, чтобы собрать свои вещи, а затем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Лю Юнь вернулись в дом семьи Лю. Лю Юнь взял несколько вещей для себя и отца. Цзи Фэн также взял вещи себе и переноску для кота. После того, как все уселись в машину, они отправились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не знал, что происходит. Только когда он услышал по дороге разговор между доктором Лю и профессором Цинем, оказался в курсе ситуации. Он опустил глаза, пытаясь все понять. Маленький котик, очевидно, не ожидал, что не только сможет укрыться, но и попадет в руки… весьма необычного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этого человека были особые увлечения. Например, он любил складывать его в клубок и брать в объятия, а время от времени дотрагиваться до него. А поскольку они были в тесной машине, то он даже не мог никуда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он сделать? Особенно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кот просто прижался, закрыл глаза и постарался заснуть, притворяясь, что он ничего не чувствует… он точно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тайно наблюдая за реакцией маленького котика, был очень рад, обнаружив это. Его Мяо Мяо, наконец, принял его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чихнул про себя, думая, что кондиционер работает слишком сильно, и поудобнее устроился в руках Цзи Фэна. Лучше забыть об этом, прикосновение есть прикосновение. Так что лучше, пока есть возможность, еще несколько раз прикоснуться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сидел на переднем пассажирском сиденье. Увидев, как молодой человек смягчается, нежно касаясь котенка, он не мог не улыбнуться тихо и удивленно. Раньше он был слишком обеспокоен ситуацией Жуй Жуя, но теперь он знал, что его сына можно спасти. Он почувствовал облегчение и очень сильную благодарность Цзи Фэну. Он думал о том, как же он сможет оплатить молодому господину Цзи за спасение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кажется, у него появилась идея. Он может поискать каких-нибудь милых кошек. Видно, что господин Цзи очень сильно любит кошек. Может быть, он захочет вырастить их побольше? Так что нужно будет спросить господина Цзи об этом, и в случае чего найти одного или двух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Лю привез их в Пекин, был только рассвет. Лю Юнь, после ночных смен, привык к сонливости. Доктор Лю из-за работы также привык частенько не спать по ночам. Профессор Цинь слишком беспокоился о  своем сыне, чтобы заснуть. Так что отдохнуть нужно было только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поняв их размышления, отказался от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прямо в дом семьи Е,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и профессор Цинь, увидев, что он был в очень хорошем настроении и не имел никаких следов недосыпания, поразмыслив,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знал, что семья Е жила в Пекине, потому что его сын отправился сюда месяц назад на похороны. Он попросил у одноклассника Цинь Жуя, с которым был знаком, указать конкретный адрес. Тот, связавшись с лучшим другом Е Ван, получил нужный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вся компания поехала прямо к дому семьи Е. Когда они приблизились, то их остановила охрана. Они вышли из машины, объяснили свои намерения и попросили напрямую известить семью Е о том, что семья их «зятя» приехала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швейцар услышал о том, что они родственники супруга, то он не стал особо задумываться. Он был слишком удивлен и быстро связался с семьей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обладала богатыми активами, в том числе несколькими объектами недвижимости в Пекине. Сейчас они жили в элитном жилом районе. Семья Е была очень удивлена, когда им позвонили. Однако когда они услышали насмешливое «зять» профессора Цина, то сильно заволновались. Прошло много времени, прежде чем они сказали охране пропустить приехавших.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ждал, пока машина остановится у дома семьи Е. Выражение его лица было плохим. Он не шутил, когда говорил слово «зять». В конце концов, их семьи были соединены браком, хотя и без ведома жениха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и остальные прибыли на нужное место, на часах было еще меньше 8 часов. Отец Е еще не успел уйти в компанию. Сейчас в доме находились только отец и мать Е, а вот их старший сын не вернулся ночью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обсудили контрмеры в тот период, пока Цзи Фэн и другие шли в их дом. Они попросили экономку привести в гостиную господина Циня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и мать Е сидели на диване в гостиной. Увидев вошедших, женщина холодно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профессор Цинь. Моя Ваньвань и ваш Жуй Жуй – просто друзья, которые встречались некоторое время и расстались год назад. Так когда я успела стать его свекровью? Не нужно болтать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поняли, что семья Цинь что-то узнала о призрачном браке, иначе профессор Цинь никогда не назвал бы их родственниками. Однако они собирались все отрицать, ведь никто ничего не сможет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ребенок из семьи Цинь вот-вот умрет. Их дочь так сильно любила его. Неудивительно, что они были готовы сделать подобное. Конечно, они не собирались давать никому понять, что они сделали это. Их Ваньвань погибла, так что она будет рада, если Цинь Жуй ляжет рядом с ней. Факты предрешены, и остальное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автомобильная авария не была подстроена ими, это просто несчастный случай. Им было наплевать на то, что произошло. Это была судьба! Цинь Жуй сам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