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Он хочет большего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дама, как всегда, прибыла вовремя со своими служанками, чтобы помочь Вэй Чжэн умыться и одеться, но обнаружила, что спальня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явно нетронутую постель и на мгновение погрузилась в раздумья. Через некоторое время она повела служанок в боковую комнату, где, как и ожидалось, обнаружила принца с его новым мужским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она увидела, войдя, был ученый, сжимающий его воротник, сжавшийся у кровати, с шеей, покрытой пятнами, с бледным лицом и на грани слез — как нежная дева, изнасилованная грубым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грубым мужчиной был никто иной, как ее собственный бодрый и энергичный принц, который беззаботно вертел между пальцами пряди волос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дама не могла на это смотреть и на мгновение закрыла глаза, испытывая только жалость к ученому.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не осмелилась бы критиковать добродетельного принца из-за простого ученого и быстро подавила в себе эту вспышку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лучезарной улыбкой она прошла дальше в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пора умываться и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лениво взглянул на нее, как будто заметил ее впервые.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видишь, что я занимаюсь интимными делами со своим красавцем? Я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сел и, игнорируя сопротивление ученого, обнял его за тонкую талию, давая понять, что намерен устроить сцену, в которой он насилует ученого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пожалуйста,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задрожал и отшатнулся, но ему некуда было бежать, он был заперт в углу кровати. В панике его длинные, трепещущие ресницы стряхнули прилипшие к ним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красивый, он вызывал одновременно жалость и желание полностью раздавить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ослепленный похотью добродетельный принц устоять перед такой соблазнительной красотой? Он нетерпеливо отпустил придворную даму: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уйдите. Не возвращайтесь без моего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кровати были задернуты, и прежде чем сцена полностью скрылась из виду, служанки успели мельком увидеть, как их принц придавил жалкого ученого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испустил испуганный крик, а затем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раздался четкий звук рвущейся ткани, за которым последовали прерывистые, задыхающиеся рыдания и хныканье, от которых краснело лицо и учащалось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сильно покраснели, но лицо придворной дамы потемнело, как горшок, покрытый десятилетней копотью.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Разочарованно потирая виски, она махнула служанкам, и все вышли из боковой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Вэй Сан прижал руки к груди Вэй Чжэна, внимательно прислушиваясь к затихающим шагам за дверью. Шепотом он пробормотал Вэй Чжэну: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теперь ему можно встать? Рукав его нижней одежды был порван — ему нужно было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кивнул, но не пошевелился, а перевернулся и притянул Вэй Сана к себе, перейдя из доминирующей позиции в положение, когда они лежали,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зевнул.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спал прошлой ночью. Раз мы не можем уйти пока, останься и поспи со мной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Опять...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посмотрел на часы — было почти конец часа Инь (до рассвета). Обычно в это время он уже тренировался на плацу,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метнулся к Вэй Чжэну, который притворялся спящим, и он молча проглотил свое желание встать и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солнце поднялось высоко в небо, Вэй Чжэн наконец отпустил его, и хозяин с слугой неспешно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естественно, взял на себя задачу одеть своего хозяина, аккуратно помогая ему надеть каждый слой одежды и застегивая его одежды. Когда он завязывал волосы Вэй Чжэна, он услышал, как его хозяин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Сан, как тебя звали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замер. Его настоящее имя? Он не мог точно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детских воспоминаний поблекли, но самым ярким было то, что его прежним домом была полуразрушенная хижина с голыми стенами. Его номинальный отец был заядлым игроком, который проиграл его и его мать в азартных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руках торговцев людьми, и проходящий мимо командир Дуань купил его. Он не имел понятия, что стало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лагерь подготовки убийц, когда ему не было еще и семи лет, и был самым младшим там на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Детям, поступившим в лагерь убийц, не разрешалось сохранять свои имена. Тогда ему дали кодовое имя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один, и оно стало его идентичностью.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пробился из лагеря убийц, пройдя через трупы более сотни детей, и стал третьим по силе среди пятнадцати выживших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убийцы получили фамилии своих хозяев, и так он стал Вэй Саном.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раздумья он твердо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Вэй Сан — это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закончил завязывать волосы Вэй Чжэна, закрепив их белой нефритовой короной, а затем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посмотрел на убийцу с опущенными глазами и покорным видом в бронзовом зеркале и почувствовал внезапное желание притянуть его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потерев пальцы, он тихонько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мужской супруг, ты не можешь продолжать использовать имя Вэй Сан. Если другие услышат его, как я должен будет обращаться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у тебя нет имени, то перед другими тебя будут называть Суй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Суй Юнь не имело особого значения. Когда ему пришла в голову мысль назвать Вэй Сана, Вэй Чжэн вспомнил детскую привычку своей матери называть его прозвищем А-Юнь, и слова вырвались почти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никогда не ожидал, что его хозяин даст ему имя. Его нос защемило от эмоций, и он не смог сдержать прилив радости и благодарности. С этим именем он почувствовал, что больше не является безымянным, безродным странником без прошлого и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Хозяин, за то, что дали мне имя. Клянусь своей жизнью, я никогда не предам ваше доверие! Он глубоко поклонился Вэй Чжэну, его голос задрожал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посмотрел на почти заплакавшего убийцу и почувствовал некоторую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случайно сделал маленького убийцу еще более преданным. Но он хотел большего — он хотел сердце маленького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все в резиденции Добродетельного Принца знали, что молодой господин Суй Юнь в боковой комнате был глубоко любим. Хотя он не имел официального титула, все ясно понимали, что помимо принца, молодой господин Суй Юнь был вторым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казалось бы, любимый молодой господин Суй Юнь не был счастлив. Он был заперт в резиденции уже несколько дней, и Вэй Сан, который никогда не просиживал без дела больше одного дня, чувствовал, что его кости ржавеют.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всего несколько дней в заточении, Вэй Сан еще больше проникся уважением к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была полна шпионов, каждое движение тщательно следилось, что делало невозможным действовать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трудно для него, то для его хозяина, который должен был притворяться сумасшедшим и глупым, это должно было быть еще труднее. И его хозяин терпел такую жизнь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на его месте, он бы давно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еда здесь потрясающая!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притаился за книжным шкафом и шуршал, грызя тарелку крекеров, как маленькая мышка, крадущая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который рассеянно полировал скрытый в рукаве клинок, вдруг пришел в себя. Он медленно отложил шелковую ткань.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можешь приходить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Цзю мгновенно загорелись. Вэй Сан кивнул, и тот сразу же с льстивым энтузиазмом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проглотил последний крекер, осторожно выглянул из-за книжного шкафа, чтобы убедиться, что снаружи никого нет, а затем смело подошел к Вэй Сану и плюхнулся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некорректно, высокомерно скрестив ноги, но когда Вэй Сан бросил на него взгляд, он сразу 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произошло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убрал кинжал. В последние дни, будучи запертым в боковой комнате и играя роль любимца, он был полностью отрезан от внешнего мира. Он не только не знал, что происходит в лагере, но и не имел представления о недавних событиях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сильное беспокойство, он чувствовал, что не справляется со своими обязанностями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смог прийти сегодня только потому, что добродетельный принц покинул поместье, взяв с собой своих фрейлин 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не мог усидеть на месте, он скорее бы надел на себя кандалы, чем долго сидел бы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Сгорбившись, как будто у него не было костей, он налил себе чашку чая, затем вытянул ноги, положив их на стул, и начал обдумывать недавние события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в последнее время произошло только два крупных события. Помимо скандала с добродетельным принцем, который положил глаз на ученого и заставил его стать своим любовником, произошел прорыв в деле об убийстве высокопоставленного чиновника, которое произошло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Дали, собрав улики откуда-то, получил ордер на обыск и привел солдат в дом императорского главнокомандующего Ян Чжэна, где они обнаружили череп, превратившийся в голые кости, в его собачьей будке.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императорский главнокомандующий не успел даже заявить о своей невиновности, как его арестовали на месте и отвезли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 был доставлен в храм Дали, где коронер сравнил его с останками Чжан Сина и подтвердил, что это действительно его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 в кабинете Ян Чжэна были обнаружены один за другим доказательства найма убийц для убийства Чжан Сина. Черно-белые записи финансовых транзакций окончательно подтвердили его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закрыто всего за три дня. Ян Чжэн был лишен должности, приговорен к казни осенью, а все члены его семьи были сосланы.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оба инцидента связаны с тобой, третий брат, — шутливо заметил Вэй Цзю, допив холодный чай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проигнорировал его шутку и задумчиво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императорский главнокомандующий и Чжан Син всегда были в ссоре, а он также является одним из людей пятого принца. Неудивительно, что наследный принц выбрал его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о тайных решениях Вэй Чжэна, Вэй Сан не был глупцом; немного подумав, он вывел ключевые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Чжан Сина была решенным делом, а замысел, стоявший за ней, был слишком хорошо скрыт, чтобы его можно было быстро раскрыть. Неудивительно, что наследный принц использовал смерть Чжан Сина, чтобы скомпрометировать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одного из своих правых рук, почему бы не извлечь из этого максимальную выгоду и не устранить одного из ключевых сторонников пятого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наследный принц и пятый принц потеряли по одному грозному генералу, а Вэй Чжэн, скрывавшийся в тени,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был самым несчастливым из всех — он не только не смог извлечь выгоду из хаоса, но и сильно споткнулся. Помимо истерики, он не мог организовать никакой эффективной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знак тайной охраны пятого принца, найденный под кроватью, все еще находился в руках наследного принца. Открыто порвать с наследным принцем в этот момент было бы для него явно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не задержался надолго и ушел, и боковая комната вновь осталась в распоряжении одного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заниматься боевыми искусствами или спаррингом, он мог только достать свои ядовитые иглы и снова и снова макать их кончики в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 шаги за дверью. Его сердце забилось от радости, думая, что вернулся его хозяин. Но, прислушавшись повнимательнее, он сразу же стер улыбку с лица, его выражение стало серьезным, и он убрал ядовитые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