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изо всех сил пытался воткнуть в него свой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во взгляде отразилось удивление, в нем читалось негодование, но он так и не затянул нить на его шее, в итоге, кинжал, который он удерживал у груди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оттолкнул с себя остывающий труп, снял с себя окровавленную одежду, и, перед тем, как переодеться в новую, тщательно вымылся.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зеркало, он обнаружил, что юноша в отражении ему совершенно чужд, у него очень красивые, чистые черты лица и брови вразлет, оно словно кукольное, и совершенно неживое. Однако неполноценность его искалеченного тела может привлечь к себе очень много порочных, грязных людишек.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собрал вещи кукловода и ушел оттуда,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стать сильным, достаточно сильным, чтобы все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его наружность тинни облегчила ему реализацию этого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дойдя до исходного места, Ли Юэ медленно остановился. Именно в этом месте и времени, его судьба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снова посмотрел на тинни у себя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тинни вовсе не напоминает тинни, он очень хитер, остер на язык и красноречив, тем не менее очень мягкосердечен.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 они с вражды, к тому же, тот узнал о его искалеченном теле. Однако в этих черных глазах появился только шок и сочувствие, а не насмешка и презрение, как от других людей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 Юэ принял решение. В следующий раз, когда он встретит этого тинни, он должен превратить хозяина этих глаз в марионетку, которая будет сопровождать его. Ведь он мог доверять только марионетке.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встретив его снова, Ли Юэ стал свидетелем, как тот отвергает привязанность Лю Гуана и делится с ним его собственным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кажется, не думает, что мужчинам испытать подобное постыдно. Несмотря на свою злость на него, он очень этому удивился. Захватив другого и обездвижив, он узнал, что он на самом деле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тот сказал ему, что у кукол нет тепла, и куклы не станут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позволить ему носить эти глаза еще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уснуть, он попробовал обнять этого странного тинни, неожиданно это чувство оказалось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его объятиях оказалось гибким и теплым, с легким запахом деревьев и трав, и это не вызывало у него обычного отвращения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спал неожиданно и комфортно, его конечности обвились вокруг этого человека, даже кошмары прошлого в тот день не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живую куклу согревающую постель, в итоге спас кто-то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скитаниях он становился все сильнее и сильнее, также пытался найти кого-то нового на замену. Но тинни либо плакали, либо краснели при взгляде на его лицо, все это вызывало у него только отвращение от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 четвертый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последующих встречах этот человек каждый раз менялся, и он все больше и больше привязывался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глядя на двух мужчин, находившихся на его стороне, Ли Юэ только знал – этот тинни его личная грелка для постели, это вещь принадлежавшая ему! Сейчас этот тинни спокойно лежал у него на руках, и все места, которых он касался, были теплыми и приятными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ребенком с помощью Кольца Связывающего Сердца (?), он узнал, как он ведет себя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Безраздельная доброта граничащая с невежественностью, в столь опасной ситуации, посреди моря, в шторм, он изо всех своих сил спасал сирот из трущоб. Однако когда этот тинни, желая спасти, коснулся его губ своими губами, он так странно себя чувствовал, что он продолжал тянуть время, не желая прекращать.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отношению к этому человеку, у него вдруг появилась какая-то реакция. Он сам поражался этому, ведь он прожил с этим телом почти всю жизнь, и знал себя лучше, чем кто-либо еще. Его плоть затвердела и его окатило странным жаром. А увидев, насколько тому с ним неуютно, в его сердце подкатило другое, не менее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Ли Юэ развязал повязку на Чэн Но, наблюдая, как эти черные глаза постепенно становятся, из оцепеневших живыми. Затем он без колебаний прыгнул с ним на руках внутрь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только он сохранит память, но так будет лучше, ведь Чэн Но он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начать все с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черное пламя в небе сжигает все картины прошлого, Ли Юэ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тряслось, а черное пламя ползущее по его одежде, выжигавшее плоть, причиняло неимоверную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все как и сказал этот человек, разве можно изменить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он еще не испытывал такой усталости. Ли Юэ тихо лежал в огне. Постепенно его зрение затуманивалось —— вскоре он освободится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умереть? Возможно это вечная бескрайняя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стало интересно, почему его сознание все еще существует, а, ясно, видимо он теперь в аду и видит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бездумно шел шаг за шагом переставляя ноги. Пока не увидел перед собой белый выход, и медленно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ему ударило нестерпимое зловоние. Не выдержав этого, Ли Юэ прикрыл нос ладонью. Нахмурившись, он огляделся, и вдруг ошеломленно заметил, что его ладонь оказалась явно меньше, чем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мусорной свалки, до него донесся слабый стон. Вглядевшись туда повнимательнее у Ли Юэ, от неожиданности, сузились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