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путь подошёл к концу, а небо постепенно меняло свои краски. За пределами крон деревьев небесный свод окрасился в насыщенный оранжево-красный оттенок, а облака, похожие на вату, разбросались по небу, медленно пропитываясь великолепным пурпурно-красным светом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оценив время,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Темнеет, давай разобьём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тут же достал из сумки магическую палатку и установил её на земле. Тёплый свет заструился изнутри, и он быстро скрылся в ней, но вскоре выглянул наружу, бросив взгляд на Норэ, который готовился ночевать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неохотно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войти? — удивился Норэ. Палатка была небольшой, рассчитанной на одного человека, и он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заходи. Мне нужно с тобой поговорить. — С этими словами Вестер снова скрылся внутри. Норэ задумался на мгновение, привязал своего рыжего коня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Норэ остолбенел. Пространство внутри палатки оказалось совершенно иным, чем снаружи. Оно было в несколько раз больше, словно это был отдельный мир. Мягкий свет лампы падал сверху на плотный ковёр, а на восточной стороне стоял старинный стол из чёрного дерева. Слева от стола располагались аккуратные книжные полки, а справа висел изысканный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были изображены юноша и девушка с одинаковыми яркими золотистыми волосами, обнимающие друг друга и улыбающиеся зрителю. Присмотревшись, Норэ понял, что юноша в центре — это сам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портрет моей семьи, — пояснил Вестер. — Рядом мой брат и сестра. Они подарили мне эту палатку, чтобы мне было комфортно в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кабинет. Спальня находится в другом помещении. — Вестер указал на дальний конец ковра. — Сейчас ты её не видишь, но позже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невероятно… — восхищённо пробормотал Норэ, поражённый магией, создавшей такое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смущённо покраснел, 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просто дорогое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кабинет, Норэ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Вестер протянул письмо Норэ. — Письмо моего деда к Эдвуку Железное Копьё. Ты его преемник, так что можешь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не раздумывая, взял конверт, вынул письмо и развернул его. Однако вскоре он смущённо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Вестер явно не ожидал этого. Он замер на мгновение, а затем, всё ещё не веря,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— смущённо ответил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взял письмо обратно и, слегка смутившись,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вкратце. Мой дед и Эдвук Железное Копьё были близкими друзьями. Они вместе с Великим Магом Грином и зверолюдьми-провидцами сражались в Войне Марока. После того как монстры были отброшены, провидец получил новое пророчество: монстры вернутся, и их аванпостом станет искажённое пространство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писал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задумчиво произнёс Вестер. — Мой дед сказал, что Эдвук остался в Долине Медитации, потому что здесь есть надежда, которая может повлиять на исход войны. Теперь он умер, и эта надежда… она у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невольно подумал о сумке у себя на поясе и спросил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же говорил, что Эдвук мог передать тебе что-то важное, но не хотел знать, что именно. Это значит, что он не мог справиться с этим сам. Я подумал и понял, что, скорее всего, он передал это тебе, ведь ты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Надежда… твой дед так называл это? — Норэ машинально коснулся сумки на поясе. Внутри лежало яйцо дракона, тихое, словно окаменелое.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надежда, — твёрдо подтвердил Вестер. — Тебе не нужно говорить, что это, мне достаточно знать, есть ли оно у тебя. Иначе мне придётся вернуться и выкопать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рассмеялся и открыл сумку, которую дал ему Эдвук: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Эд передал мне много вещей. Я не знаю, что из этого — та самая надежда, но он велел мне найти Дух Гордого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наклонился и, осторожно обходя яйцо с острыми шипами, достал карту Эдвука: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карта, которую он мне дал. Здесь отмечены подозрительные места.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больше походила на атлас. Эдвук записал толстый том географических заметок. Коричневая кожаная обложка была изрядно потёрта, а в углу остался след от ожога. Раскрыв книгу, Норэ увидел, что внутри были вложены листы разной толщины. На плотной коричневой бумаге были нарисованы подробные карты, на тонких листах — множество заметок, а на небольших квадратных листах — зарисовки растений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Дух Гордого Дракона? Это серьёзная задача, — пробормотал Вестер, листая страницы. — Если бы его было так легко найти, северный континент не превратился бы в опасную зону искажённого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провёл рукой по волосам, обошёл стол и подошёл к книжному шкафу. Он достал книгу с чёрной обложкой и золотым тиснением, положил её перед Норэ и открыл. На странице появился набросок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записям, на севере Марока когда-то была территория, где обитал Клан Драконов. Там жили драконы четырёх видов: красные, символизирующие боевой дух, синие, владеющие арканной магией, зелёные, обладающие исцеляющей силой, и чёрные, способные путешествовать сквозь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четыреста лет драконы собирались для проведения ритуала. В центре ритуала находился Дух Гордого Дракона — святыня четырёх драконов, обладающая их силами. Он мог игнорировать атаки монстров, исцелять союзников и даже открывать порталы.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передал книгу Норэ, чтобы тот мог рассмотреть рисунок,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Войны Марока охотники за сокровищами не смогли найти Дух Гордого Дракона, иначе маги не рискнули бы открыть портал, что привело к исчезновению северного континента. Есть слухи, что Дух Гордого Дракона исчез в искажённом пространстве. Найти его будет невероятно сложно, так что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спокойно ответил Норэ. — Можешь ли ты научить меня читать? Я хочу понять, что написано на этих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согласился Вестер. — А ты не против поехать со мной в Коренну? Я хочу показать эту карту моему деду. Возможно, он даст полезные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не был? Это город на границе человеческого и эльфийского королевств. Там очень оживлённо, живут и люди, и эльфы, и даже смешанные браки не редкость…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мечтавший объехать всю Землю Возрождения, был очарован описанием Вестера. Он с трудом сдерживал волнение, но уголки его губ всё же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Заодно я смогу узнать от тебя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снова покраснел,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В знаниях я уверен… Но ты больше не должен оставлять меня одного, иначе я не стану тебя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улыбкой ответил Норэ. Его ясные глаза светились, как озеро в лучах заката. Вестер замер, смущённо отвернувшись, и проклинал себя за чрезмерную реакцию. Норэ, не обращая на это внимания, снова погрузился в изучение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