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окинула взглядом мужчину и его большую семью, стоящую позади него, затем посмотрела на женщину, пытающуюся найти свою дочь, и на двух мальчиков, крепко держащихся за одежду женщины. Наконец её взгляд снова остановился на мужчине,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обуза, не прокормишь,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неплохие задатки. Ты готова порвать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замер на мгновение, словно что-то вспомнив,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хотите взять эту дурёху в ученицы? О, это же великая удача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потянул за собой двух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сыновья. Посмотрите, мастер, они куда перспективнее своей сестры, всё-таки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проигнорировала мужчину и спросила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 этой семье или пойти своим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шлёпнул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проси мастера взять твоих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съёжилась и поклонилась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ошарашена. Она бросила на девочку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себя не спасешь, никто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отвернулась от семьи и посмотрела на троих детей, сбившихся в кучу. Дети были разного возраста: старшему около восьми-девяти лет, а младшим — трём и пяти годам. Судя по их внешности, они не были родственниками, но держались вместе, и никто не пришёл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родители или родственники этих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 вперёд, никто не ответил. Люди оглядывались по сторонам, пытаясь понять, есть ли у детей родные. Некоторые задумались о том, чтобы выдать себя за их родителей, но, увидев, что Лун Чи не обращает внимания на тех, кто пытается забрать детей, даже не смотрит на их поклоны и подарки,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мастер… если вы не возьмёте моих сыновей, возьмите мою дочь… она очень послушная…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головой ударился? Даже не понимаешь своего положения. Какая польза от послушания?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неплохие задатки, ты могла бы стать практикующей, но самое главное в культивации — не талант, а характер. Тебя бросили на дороге, ты на грани смерти, а ты всё равно отдаёшь шанс на спасение своим братьям, которые о тебе не заботятся. Ты сама себя не спасаешь,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подтолкнул своих сыновей к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 дети. Если у их сестры неплохие задатки, то у них точно лучше, и они умнее…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возьмёт тех, кто не заботится о своей сестре? К тому же у твоих сыновей я не вижу никаких задатков. У вашей семьи нет ни благословения, ни добродетели…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раз я тебя не убила, то можешь продолжать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необъяснимый холод, краем глаза заметив лежащий рядом труп, и замолчал, молча отступив в толпу. Подумав, он пробормотал: «Дурёха», — схватил дочь за руку и увёл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посмотрела на троих детей, оставшихся без присмотра, и окинула взглядом толпу, останавливаясь на лице добродушного мужчины средних лет, одетого в шёлковые одежды, похожего на богатого купца. За ним следовало несколько слуг, что указывало на его статус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встретилась с ним взглядом, затем подозвала к себе троих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их к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увидев, что Лун Чи ведёт детей, пожалела их, думая, что они могли попасть в руки похитителей, и принесла им еду и воду. Дети, увидев еду, поблагодарили и начали жадно есть. Старший, несмотря на рваную одежду, ел аккуратно, и его нежная кожа указывала на хорошее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 детей, куда делись их родственники. Младшие были слишком маленькими, чтобы что-то объяснить, но старший оказался умнее своих лет и рассказал, что он из уезда Линьшуй. Во время бегства они остановились на ночь в заброшенном храме, но там появились призраки, и он единственный спасся, а все остальные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Лун Чи подошёл тот самый богатый мужчина, избегая окружающих,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расспросила его о семье и предложила взять детей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Купец, будучи богатым и привыкшим к благотворительности, счёл это хорошим делом. Сейчас, когда повсюду бродят злые духи, он надеялся получить несколько талисманов мира и покоя для своей семьи, но не ожидал, что мастер предложит ему взять детей.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подарила ему несколько нарисованных ею талисманов мира и покоя, попросила снять с его пояса нефритовую подвеску и запечатала в ней три меча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не слишком мощны, но могут защитить слабых членов семьи от воздействия иньской ци, возможно, позволят им дожить до того, как мы покинем это место, наполненное иньской ци. В этой подвеске запечатаны три моих меча ци. Обычно, если сила духа, зомби, демона или призрака не превышает пятисот лет, они не смогут уйти. Держите её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поблагодарил её и с почтением принял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спросила, есть ли у него место, куда он может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ответил, что он из уезда Линьшуй, и, видя, что Царство Призраков Преисподней приближается, он был вынужден бежать с семьёй и слугами. Хотя у него есть небольшое состояние, его дела ограничиваются областью Юньчжоу. Сейчас, когда даже правитель Юньчжоу бежал, он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 Сичжоу далеко отсюда, но Царству Призраков будет трудно туда проникнуть. Я вижу, что вас защищает иньская добродетель, а ваша семья занималась благотворительностью несколько поколений. Такие семьи, как ваша, привлекают внимание могущественных злых духов, которые могут использовать вашу добродетель в своих целях. Утром поспешите уйти отсюда, где царят иньская ци и злые духи, и отправляйтесь в Сичжоу. Если там будет тяжело, идите на юг, к горе Дафэн в области Чэнчжоу, и поселитесь у её подножия. Если возникнут трудности, идите на гору и обратитесь к духам гор и земель, назвав моё имя —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поблагодарил её и, взяв детей, ушёл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вернулась к Нань Лицзю и села, снова закрыв глаза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пытались подойти к ней и Нань Лицзю, чтобы попросить талисманы, но их останавливал Старина Сун. Благодаря присутствию Нань Лицзю и защите Лун Чи никто не погиб во сне, но многие слабые люди, заболевшие чумой, стали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за помощью, но Старина Сун всех отгонял.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Лун Чи остановились у него, и, если они сами не выходили, он не хотел, чтобы их беспокоили. В Юньчжоу было много мастеров, и многие семьи поклонялись великим бессмертным. Некоторые даже стали их учениками. Сейчас, во время бегства, они тоже взяли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Юньчжоу, хотя и было много семей, поклоняющихся великим бессмертным, большинство людей всё же ходили в храмы поклоняться Будде. Ведь великие бессмертные были духами, и их характер был непредсказуем. Неосторожное обращение с ними могло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люди заметили, что всё изменилось. Повсюду появились призраки, и, когда они пошли в храмы за помощью, обнаружили, что все монахи исчезли, оставив лишь лужи крови. Это вызвало панику. Позже те, кто поклонялся «бессмертным», узнали от них, что Царство Призраков Преисподней наступает, и всем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