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беженцев те, кто обладал хоть какими-то способностями, либо защищали свои семьи, либо были наняты богатыми людьми за большие деньги. Те, у кого не было достаточно средств или кто опоздал, остались без защиты и могли лишь купить талисманы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Сунов, случайно встретив двух могущественных мастеров, старалась ни в коем случае их не обидеть. С ними они не боялись ни злых духов, ни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вернулась к Нань Лицзю и села медитировать, а Нань Лицзю закрыла глаза,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показался красный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Юньчжоу всё ещё был окутан тьмой, хотя стало немного светлее, чем ночью, и небо было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подняла голову и увидела, что небо затянуто тучами. Сила талисманов, которые она оставила на городских стенах, почти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всё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проснулись, взглянули на небо и, решив, что ещё не рассвело, снова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 это, взяла большой медный таз и начала громко стучать, разбудив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попрощалась со Стариной Суном, и, несмотря на его уговоры остаться, он попросил её нарисовать несколько талисманов для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нарисовала талисманы мира и покоя, а затем попросила Старину Суна принести две нефритовые подвески, в которые она запечатала по три меча ци. В благодарность он дал ей сто лянов серебра и золотой слиток весом около пяти лянов на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передала деньги Нань Лицзю и, толкая её коляску,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беженцы, увидев их уходящими, попытались последовать за ними, но быстро потеряли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хотя и казалась медлительной, обладала способностью быстро перемещаться по земле. Даже не используя эту способность, она шла так быстро, что вскоре оставила всех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города, они обошли большую его часть. Ворота города не охранялись, и они вошли без проверки, чтобы сократить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увидели, что под крышами домов на улицах спали люди, а также лежали трупы. На улицах и в некоторых домах были следы крови. У одного богатого дома двери были распахнуты, на них были брызги крови, а на пороге лежал труп с отрубленной головой. Некоторые дома были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в городе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предположила, что, возможно, после того, как правитель Юньчжоу сбежал с армией, город погрузился в анархию, и некоторые воспользовались этим, чтобы ограбить богатые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разбойники есть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Юньчжоу был наполнен запахом крови и разложения. Трупы и злые духи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беженцев, прибывших из близлежащих деревень, были в городе. Людей было больше, чем трупов. Они принесли с собой всё ценное и еду, но никто не взял дров, поэтому, когда они разводили костры ночью, они ломали двери и мебель. Туалетов не хватало, и в переулках, на углах улиц и вдоль сточных канав виднелись экскременты, распространяющие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людей, все с семьями, повозками, скотом, и улицы были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некоторые проснулись, чтобы покинуть город, но путь был заблокирован теми, кто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деревни или кланы занимали улицы, и те, кто шёл позади, не могли пройти. Давка усиливалась, люди толкались, ругались, боялись, что те, кто идёт сзади, могут затоптать их жён и детей, и блокировали путь повозками. Весь город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Нань Лицзю тоже застряли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Юньчжоу, где могли проехать три повозки рядом, была полностью заблокирована. Крики и плач разносились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толкая коляску Нань Лицзю, чувствовала, как её постоянно толкают сзади. Даже её устойчивая походка не выдерживала. Она оглянулась и увидела, что люди сзади тоже толкаются, а некоторые оказались зажаты между повозками, крича от боли, но повозки не могли сдвинуться, и их крики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упал, но люди продолжали толкаться, и его затоптали.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топтать!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больше ног наступали на него, и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пройти по крышам, но многие уже забрались на них в поисках пути, и некоторые крыши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нахмурилась. Даже в аду не было такого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пойду вперёд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прыгнула, ступив на плечи людей, затем на повозки и быстро исчезла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сильная рука с шрамом опустилась на узелок, лежащий на коленях Нань Лицзю. Узелок был завязан, но через щели виднелись серебряные монеты и уголок золотого слитка. Как только Лун Чи ушла, человек, увидев богатство, решил украсть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слегка пошевелила пальцем, и тонкая золотая нить вонзилась в подбородок грабителя, оставив крошечное отверстие, из которого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грабителя замерла, его глаза остекленели, цвет исчез, и из носа потекла кровь. Он упал на землю. Его сообщники, заметив это, бросились к нему, но один из них тоже упал, поражённый золотой нитью. Третий, увидев это, попытался убежать, но Нань Лицзю снова пошевелила пальцем,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упавших людей вызвали ещё большую панику. Люди толкались, пытаясь пройти, и упавшие были затоптаны.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Столпотворение продолжалось, и больше людей падало. Некоторые, не обращая внимания на других, гнали повозки, пытаясь пробиться вперёд, и сбивали людей. Разъярённые люди выхватывали мечи и рубили скот. Быки, почувствовав боль, бросались вперёд, опрокидывая повозки. Скот нёсся через толпу, сбивая всё на своём пути. Люди падали, а сзади продолжали напирать, и число жертв росло. Запах крови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сидела неподвижно, её руки лежали на узелке, а в глазах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добралась до городских ворот и увидела две группы людей, дерущихся из-за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группе было около сотни человек, повозки лежали на земле, и люди кричали, ругались, а сзади другие толкались, пытаясь пройти. Две дерущиеся группы не уступали друг другу, и, казалось, никто не сможет выйти из города, пока они не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 у тех, кто оказался в ловушке, что происходит. Ей объяснили, что обе группы хотели выйти из города одновременно, их повозки столкнулись, и одна из них сбросила старушку, а в другой кто-то получил травму. Теперь они дрались, требуя компенсации, и никто не мог их остановить. Окружающие были возмущены, что эти группы не думают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выглядели богатыми, с множеством слуг и повозок, нагруженных деньгами и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