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двадцать лет был господином Цзян Мочоу, и понятия о субординации давно укоренились в его сознании. Даже если бы он приказал ей умереть, эта женщина не моргнула бы глазом, а уж напасть на него и вовсе было немыслимо. Почему же теперь она стала такой дерзкой и непокорной, осмеливаясь противоречить ему снова и снова и даже готова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Неба и Земли вспять — неужели оно действительно может так сильно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Мочоу, ты всё ещё та самая Мочоу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увидев, как его лицо вдруг изменилось, сразу же замер, опасаясь, что в гневе тот может сломать ему ногу. Подняв заплаканные глаза, он с жалким видом посмотрел на него, пытаясь взглядом смягчить сердце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человек на кровати дрожит, словно испуганный зверёк, Чи Юэ наконец вздохнул и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как есть. Возможно, это её истинная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всё ещё не пришедший в себя, смотрел, как тот поворачивается и уходит. Подняв руку, он вытер пот со лба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шпиона — это не для обычных людей. В правительстве говорят, что служить императору — всё равно что жить рядом с тигром. А он затаился рядом с самым страшным демоном в мире, и теперь его жизнь будет похожа на хождение по тонкому льду, полному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обошёл нефритовый столик, откинул занавеску из бусин и вышел в соседнюю комнату. Усевшись в кресло, он на мгновение закрыл глаза, чтобы отдохнуть,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Мочоу, сейчас твоя личность не должна быть раскрыта. Находясь на улице, тебе нужно тщательно скрываться,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утех находился на территории Секты Врат Преисподней, там всё равно могли быть всякие люди, поэтому он настаивал на том, чтобы Цзян Мочоу накинула плащ, чтобы скрыть лицо. Но кто бы мог подумать, что она из-за этого устроит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раньше! Почему ты не сказал раньше? Если бы ты сказал раньше, я бы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потирал лодыжку, недовольно ворча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характер Чи Юэ не только ужасен, но и противоречив. Он скорее будет грубить, чем скажет прямо, словно нарочно издевается над другими. Определённо, это тысячелетний бедствие из мелкого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услышав, что внутри ничего не происходит, лениво откинулся на спинку кресла,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что говорил, что будет служить мне как раб, готовый быть моим конём или служанкой. Почему же ты такой бестолковый? Почему не подошёл налить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метнул взгляд через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находится в шаге от тебя, а ты заставляешь меня наливать? Руки у тебя только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возможно, тебе больше подошло бы выращивать овощи… — лениво вздохнул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Свистнув, белая тень вылетела из внутренней комнаты, стремительно бросившись к чайнику с узором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Янь Були налил чашку, но, увидев, что цвет не тот, поднёс её к носу и понюхал,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бросил взгляд на чайник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хуа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сладкий, с долгим послевкусием, вину должно быть не меньше пяти-шести лет. Как только его охватила жажда, он не удержался и выпил ещё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*Горсть свежего снега, окрашенного ароматом бамбука,*</w:t>
      </w:r>
    </w:p>
    <w:p w:rsidR="00BB20FC" w:rsidRPr="00357A74" w:rsidRDefault="00357A74" w:rsidP="00BB20FC">
      <w:pPr>
        <w:jc w:val="left"/>
        <w:rPr>
          <w:sz w:val="28"/>
          <w:lang w:val="en-US"/>
        </w:rPr>
      </w:pPr>
      <w:r w:rsidRPr="00357A74">
        <w:rPr>
          <w:sz w:val="28"/>
          <w:lang w:val="en-US"/>
        </w:rPr>
        <w:t>*Три жизни старых снов, отражённых в паре.*</w:t>
      </w:r>
    </w:p>
    <w:p w:rsidR="00BB20FC" w:rsidRPr="00357A74" w:rsidRDefault="00357A74" w:rsidP="00BB20FC">
      <w:pPr>
        <w:jc w:val="left"/>
        <w:rPr>
          <w:sz w:val="28"/>
          <w:lang w:val="en-US"/>
        </w:rPr>
      </w:pPr>
      <w:r w:rsidRPr="00357A74">
        <w:rPr>
          <w:sz w:val="28"/>
          <w:lang w:val="en-US"/>
        </w:rPr>
        <w:t>*Сколько тоски колышется в чашке,*</w:t>
      </w:r>
    </w:p>
    <w:p w:rsidR="00BB20FC" w:rsidRPr="00357A74" w:rsidRDefault="00357A74" w:rsidP="00BB20FC">
      <w:pPr>
        <w:jc w:val="left"/>
        <w:rPr>
          <w:sz w:val="28"/>
          <w:lang w:val="en-US"/>
        </w:rPr>
      </w:pPr>
      <w:r w:rsidRPr="00357A74">
        <w:rPr>
          <w:sz w:val="28"/>
          <w:lang w:val="en-US"/>
        </w:rPr>
        <w:t>*Ли хуа ещё не опьянели, но разлука уже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прошло, а он всё ещё не может отпустить свои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кого-нибудь, чтобы принесли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подошёл к двери и крикнул пару раз, но снаружи никто не ответил. Он с недоумением посмотрел на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и слуги в вашем Доме утех слишком небрежны, самовольно покидают свои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позже накажу их, отправлю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уловка Госпожи Цзин, ведь Чи Юэ привык, что в пределах десяти шагов от него никто не служит. К тому же все видели, как он внёс женщину в комнату, кто же осмелится оставаться рядом и мешать делам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всё время отправлять людей выращивать овощи… — Янь Були махнул рукой,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отдайте их мне в служанки, я их хорошо обучю.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не стал обращать внимания на этого любителя служанок, встал и направился во внутреннюю комнату,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двора должны быть дежурные, спроси у них. Только не выходи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того, кто развалился на нефритовом ложе, Янь Були прищурился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принесу ему „хороший чай“, чтобы Чи Юэ провёл ночь в блаженстве, забыв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на вершине ивы, фонари светили ярко. Тени от высоких деревьев были редкими, аромат красных цветов угасал. В переплетении света и тьмы красавица в белом, чистом как снег, шла по осенней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Цинтун Юань уже сменили охрану, теперь там были бойцы Секты Врат Преисподней, мастера высшего уровня. Янь Були ещё не дошёл до ворот, как к нему подошёл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 первый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говорил без выражения, голос был ровным. Одежда же была в стиле Чи Юэ — весь в чёрном, будто ворон, только крыльев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хочет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принеси немного ба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сегодня переел, у него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бесстрастном лице наконец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Цзян Мочоу, как ты посмела замышлять против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из-за тёмного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вздрогнул, но тут же понял — этот голос звучал знакомо, это была та самая Госпожа Цзин, хозяйка Дома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роскошных одеждах вышла из тени в лунный свет, её шаги были лёгкими, словно ветер качал иву. Ей было около тридцати, на ней был наряд с узором из цветов и облаков, длинная юбка, украшенная драгоценностями. Волосы были убраны в причёску, украшенную жемчугом и нефритом, макияж был ярким, а в уголках глаз и бровей сквозила бесконечная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молча поставил ей восемь баллов, минус два за то, что улыбка была слишком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не виделись несколько лет, и первый старший меня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старший, зачем притворяться глупым? Когда ты занял своё место, ты перевёл меня сюда из Долины Лазурных Глубин, разве не для того, чтобы завладеть главой клана? Теперь, когда ты добился своего, ты должен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оказывается, эта красавица — старая соперница Цзян Мочоу. Янь Були приподнял бровь, не ожидал, что в Секте Врат Преисподней тоже полно сплетен и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взглянула на стоящего рядом охранника в чёрном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чай Тайму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нерешительно посмотрел на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моргнул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Мужчина-ворон: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махнула рукой, торопя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быстрее иди и приготовь чай. Не заставляй главу клана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Госпожа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«ворона», Янь Були вдруг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старший, вы чудом выжили, это действительно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с насмешкой осмотрела белую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хотя жизнь сохранилась, прежняя элегантность и очарование полностью исчезли. Красота увядает, весенние цветы опадают, как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выгляжу так бесхарактерно?!»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недовольно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судя по всему, в самом расцвете сил, сохранили свою грацию. Но грация — это что-то неосязаемое, лучше сравним что-то более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грудь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ягодицы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моложе и 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изменилась в лице, почти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ведь ещё девственница? Зачем так наряжаться, будто опытная куртизанка…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повидавший множество женщин, давно достиг мастерства в распознавании их характеров. С такими слабыми уловками, как у Госпожи Цзин, ему было не сложно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смотрела на эту ухмыляющуюся женщину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меня ненавидеть, — легко сказал Янь Були. — Пройдя через перерождение, я забыла всё прошлое. Сейчас у меня нет никаких чувств к Чи Юэ… разве что желание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 твоей лжи? На Пути Демонов каждая женщина мечтает стать женой главы Врат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Мочоу, напомню тебе, не думай, что, забравшись в постель к главе клана, ты стала фениксом, взлетевшим на ветку. Ты всего лишь игрушка в его руках, верный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Янь Були за живое,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 тоже бывают разными. Такая злая собака, как ты, даже для мяса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