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смотрел, как мальчик вошёл в кабинет и сел на диван перед ним, в душе слегка вздохнув. Шу Си был довольно симпатичным ребёнком. Ходили слухи, что этот маленький омега показал отличные результаты в отборочном турнире, где смешались альфы и омеги, тренировался усерднее, чем альфы. Если бы он пошёл правильным путём, из него вышел бы прекрасный 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Си, я позвал тебя сюда, чтобы кое о чём спросить. Ты в курсе происходящего в сети? Думаю, может, между тобой и старшим Су есть какое-то недоразумение? Смотри, сегодня Цзяньцю тоже здесь. Если есть какие-то недопонимания, давай проясним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Ланьсин с улыбкой налил чаю Шу Си и Су Цзяньцю, скользнул взглядом между ними и первым нарушил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Су Цзяньцю сменилось улыбкой, и он великодушно посмотрел на Шу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я Су Цзяньцю. Думаю, ты меня знаешь. Малыш, не волнуйся. Если есть недоразумение, просто обсудим его. В конце концов, мы все из одной компании. Я дебютировал уже несколько лет назад, а ты всё ещё стажёр без дебюта. Так что, можно сказать, я всё же твой старший. Даже если есть недоразумение, мы можем приятно его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Шу Си. Информации в словах Су Цзяньцю было слишком много, он не сразу всё переварил. С какого это он и Су Цзяньцю из одной компании? Каким старшим для него является Су Цзяньцю?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Ланьсин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Си, наверное, ещё не знает, но Цзяньцю уже подписал контракт с нашим «Звёздным талантом». По разным причинам это ещё не анонсировано, но формально он твой старший. Если ты успешно дебютируешь, тебе придётся называть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развлекательной индустрии старшинство среди братьев по компании определяется порядком подписания контрактов. На данный момент Су Цзяньцю уже стал артистом по контракту со «Звёздным талантом», а Шу Си подписал только контракт стажёра. Он не только не дебютировал, но и ещё не считается официальным артистом компании. Если бы он действительно хотел назвать Су Цзяньцю старшим братом, сейчас он ещё не имел бы на это права — пришлось бы ждать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Ланьсина прозвучали как удар грома среди ясного неба. Лицо Шу Си мгновенно побледнело, и он почувствовал себя сидящим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гудел, он хотел быстро придумать оправдание, но под насмешливым и заинтересованным взглядом Су Цзяньцю он никак не мог сосредоточиться на вычислениях.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чашку с чаем перед собой, сделал глоток, затем поднял покрасневшее лицо,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простите. Учитель Су, простите. Я не думал, что всё зайдёт так далеко. Тогда я просто сказал Гао Чэню, как жаль, что пропустил съёмку учителя Мужун. Не ожидал, что Гао Чэнь окажется таким импульсивным, не разобравшись в деталях, опубликовал это в Вэйбо. Когда я увидел пост, его уже много раз репостнули. Я сказал Гао Чэню срочно удалить, но в интернете всё распространяется слишком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Чэнь, он... он тоже не специально. У него такой характер, он легко поддаётся импульсу. Это моя вина, я не объяснил ему ясно, он неправильно понял. Я не думал, что он выложит это в Вэйбо...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 говорил, и слёзы потекли, он плакал, словно грушевое дерево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Шу Си свалил всё на Гао Чэня. И ещё неплохо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усмехнулся, закатил глаза, закурил сигарету и взял её в зубы. Когда он нервничал, он зависел от никотина. Нахмурившись, он глубоко затянулся, затем очень мягко протянул Шу Си салфетку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подходишь для актёрской игры,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Шу Си застыло, слёзы почти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был слишком прямолинеен. Даже Цзи Ланьсин почувствовал, что Шу Си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Цзяньцю подошёл к матовой стеклянной двери внутренней комнаты в кабинете Цзи Ланьсина и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Чэнь, ты слышал,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Чэнь всё это время был в этом кабинете, просто во внутренней комнате, скрытый матовым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 полностью остолбенел, лицо побелело. Увидев Гао Чэня, он встал, но сейчас его тело пошатывалось, он едва мог стоять ровно. В конце концов, он был ещё молод, и после совершения подлого поступка в нём оставалось немного стыда. Хотя он и планировал свалить вину на Гао Чэня, но клеветать на него прямо перед его лицом всё равно проверяло толщину кожи и силу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распахнулась стеклянная дверь, Гао Чэнь не сводил глаз с Шу Си, но Шу Си не смел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увидел в глазах Гао Чэня обожание. Гао Чэню нравился Шу Си, это была драгоценная смутная юношеская привязанность, иногда не требующая ответа. Даже неразделённая любовь одного человека может быть особенно страстной и отважной.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Чэнь несколько секунд молча смотрел на Шу Си, затем отвернулся и больше не глядел на него, а сказал Су Цзяньцю: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так, как сказал Шу Си. Учитель Су, простите, моя импульсивность причинила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 остолбенел, и одновременно его тревожное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не ожидал, что Гао Чэнь сам возьмёт на себя всю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такой человек, как Шу Си, и такое поведение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их обоих позвали в кабинет вместе, но Гао Чэнь пришёл раньше. Су Цзяньцю хотел, чтобы этот козёл отпущения увидел истинное лицо Шу Си, и также хотел, чтобы Шу Си поскорее вошёл в роль, поэтому попросил Гао Чэня сначала спрятаться во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увидев всё это, Гао Чэнь всё равно выбрал защитить Шу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стряхнул пепел с сигареты и сказал Гао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ради любви не стоит отказываться от карьеры.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живым примером: ради отношений с Шэнь Сюци, чтобы угодить его собственническим инстинктам, совсем забросил карьеру, и в конце концов разве не оказался в жалком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Чэнь больше ничего не сказал, казалось, очень твёрд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прищурился и усмехнулся. Хм,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сел на диван, затушил сигарету в пепельнице, смотря на Гао Чэня,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ответственность за это дело лежит на тебе, значит, и наёмные комментаторы тоже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Чэнь нахмурился, на лице промелькнуло недоумение. Он вообще не знал о найме комментаторов.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снова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покупал? Сколько заплатил? Сколько нанял? Где история транзакций?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Чэнь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без перерыва не дал ему времени подумать, сразу обратился к Цзи Ланьсину: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— не беда. Господин Цзи, мы можем проверить IP-адреса наёмных комментаторов. Уверен, скоро всё всплывёт наружу. Хе-хе, действительно, технологии меняют жизнь. В эпоху стремительного развития интернета получить любой ответ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Ланьсин с улыбкой замял тему, с видом миротворца приблизился к Су Цзяньцю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сделай мне одолжение. Их обоих «Звёздный талант» выращивал много времени, сил и денег. Скоро они дебютируют.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начали приносить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улыбающееся лицо Цзи Ланьсина, Су Цзяньцю подумал, что он тоже заключил контракт со «Звёздным талантом» благодаря Цзи Ланьсину, он должен ему, и действительно не стоит заходить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как, по мнению господина Цзи, следует поступить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смягчился, и Цзи Ланьсин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Чэнь удаляет пост в Вэйбо и приносит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Мы все из одной компании, они ещё стажёры, и мне не следует быть с ними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Ланьсин позволил Гао Чэню и Шу Си выйти, затем сказал Су Цзяньцю: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Ли... невестка, лучше скажи ему пару добрых слов. У Ли такой взрывной характер...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— перебил его Су Цзяньцю, — я сотрудничал с учителем Мужун всего один раз, мы не близки. Я не могу влиять на любые его высказывания или действия, надеюсь,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Ланьсин проглотил обиду,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Су Цзяньцю мгновенно сменил выражение лица, с улыбкой сказал Цзи Ланьсину: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Заходи как-нибудь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провожу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ты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ушёл. Цзи Ланьсин взял лежащий на столе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Бай, твоя любовница — что надо. Я думал, она овечка, а оказалось, кошечка, коготки острые, хорошо царапается.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низкий смех Фу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Су Цзяньцю вошёл в дверь, они всё это время оставались на связи, потому что Фу Бай хотел знать, как Су Цзяньцю сам разберётся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какие связи у Шу Си? Ты так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Ланьсин хлопнул себя по ноге, чуть не выругав Фу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 Шу Чжэня! Я же за тебя долги отдаю! Теперь всё, перед невесткой я окончательно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на том конце ничего не сказал и просто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