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Сы Ма Чжу Се отказался от собственного народа и страны, — не согласился со словами Лун Сюаня о том, что его господин запятнал свои руки кровью брата, Сунь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Вэй – принц, — прямо сказал Лун Сюань, не желая обсуждать тему престолонаследия с Сунь Ли, — Если Император Сы Ма Цин Ша захочет, чтобы Ло Вэй стал посланником в вашу страну, пока он отведет войска с севера, мой отец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Посланник, — Сунь Ли повторил это слово несколько раз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ему не позволят умереть в Северном Янь, — сказал Лун Сюань, — Император Сы Ма Цин Ша может делать с Ло Вэем все, что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Император Син У желает сделать Ло Вэя преемником. Ло Вэй – его любимый сын. Как ваш отец пошлет его к нам в Северный Янь в качестве посланника? — Принц принимает желаемое за действительное?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придворный, и есть некоторые вещи, которых ты не понимаешь, — сказал Лун Сюань. Видя, что Сунь Ли все еще не понимает этого, он снова заговорил, — Никакое покровительство не сравнится со страной, передаваемой поколениями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тебе верить? — Сунь Ли интуитивно полагал, что Лун Сюань не заслуживал доверия. После общения с Ло Вэем Сунь Ли решил, что в Великом Чжоу никому нельзя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лишь верить Императору Сы Ма Цин Ша, — Лун Сюань вообще не интересовали мысли Сунь Ли, — Просто передай ему мой план, и пока вы выполните его, Ло Вэй попадет в его руки. Это ваш единственный шанс, ниспосланный свыше. Если Ло Вэй возьмет фамилию Лун, почтит своих предков и вступит в семью, став при этм принцем нашего Великого Чжоу, у Императора Сы Ма Цин Ша больше никогда не появится шанса поймать его, как бы ни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 молчании Сунь Ли не мог так сразу принять слов Лун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тебя задерживать, — сказал Лун Сюань, после чего приказал проводить своего гостя, сказав Сунь Ли на последок, — Тебе лучше как можно скорее вернуться в Северный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если Его Величество не поступит по-твоему? — спросил Сунь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воспользуется этой возможностью, — уверенно сказал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 встал,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развязал нефритовый кулон с изображением дракона на поясе и бросил его Сунь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знак. Возвращайся и передай его Императору Сы Ма Цин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 поймал нефритовый кулон одной рукой, спрятал за пазуху и пошел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поймают, — сказал ему в спину Лун Сюань, — Расскажешь сказанное мною сегодня, никто не поверит этому, так что об этом лучше молчать. Этот нефритовый кулон, я могу сказать, что потерял его, или же ты его украл, так что не жди от меня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так сильно его ненавидишь?— повернулся к нему Сунь Ли, не сумев сдержать своего замешательства по этому поводу. — Ты же должен понимать, что попав в руки моего господина у него не будет хорошей жизни. Даже если он твой враг, но также и брат, тебе наплевать на его жизнь или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посланника? — спросил Лун Сюань. — Если твой Император убьет его, то станет предметом критики для многих наций. Не думаю, что ваш Северный Янь способен позволить себн так осрамиться.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если его судьба будет хуже смерти? — спросил Сунь Ли, — Разве он не будет мучаться в сто крат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Существует лишь один трон дракона, — сказал наконец Лун Сюань, немного помолчав. — Именно поэтому я хочу избавится от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—Используя для этого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Сы Ма Цин Ша получит Ло Вэя и отомстит за своего отца. А у меня появится шанс захватить трон. Это просто взаимная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Вэй станет посланником, и однажды может вернуться в страну. У него все еще есть шанс взойти на трон, — поинтересовался Сунь Ли, — Что будешь делать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нужно делать постепенно шаг за шагом, — сказал Лун Сюань. — Это только первый шаг. Если не сделать этот первый шаг, то не сможешь говорить о следующих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 взглянул на Лун Сюаня в последний раз, он не ожидал, что на первый взгляд приятное и красивое лицо вызовет у него мурашки. Посмотрев на Лун Сюаня, а затем подумав о хаосе в их Северном Янь исходящем от Чжу Се, он задался вопросом, что такого в этом троне? Сунь Ли спрашивал себя: чудесный напиток делает людей бессмертными, или ядовитые сорняки и злые цветы заставляют людей становиться демонами?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уходящего со двора Сунь Ли, Фу Юнь снова вернулся. Едва войдя во двор, он услышал звук разбившейся чайной чаши исходящей от места, где был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 — забеспокоился Фу Юнь, он переживал, что с Лун Сюанем что-то стряслось. Поэтому он быстро побежал и толкнул дверь в комнату Лун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 отсюда! — закрыв лицо руками, Лун Сюань сидел на стуле с поднятой головой. Под его ногами лежала чашка чая цвета морской волны, разбитая на пять или шесть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 поспешно отступил, не решаясь идти дальше, и встав на страже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так долгое время в одиночестве, Лун Сюань опустил руки. Посмотрев в узорное окно напротив себя, за окном уже смеркалось, солнце садилось, и в комнате лишенном света было темно и холодно. Почувствовав на щеках влагу, он коснулся лица, обнаружив, что это его слезы. В тот момент, когда он увидел Сунь Ли, он уже размышлял об этой идее в глубине своего сердца. Это была злая недобрая идея, и сам Лун Сюань знал об этом, но, наконец, он воплотил эту злую идею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меня, Ло Вэй, 1 прошептал себе Лун Сюань, вытирая с лица слезы. — Я могу отпустить все, только страну не могу. Изначально у меня не было выбора, но небеса дали мне такую возможность, поэтому я не могу ее упустить!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столице, за тысячи ли от 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Нагар от фитиля лампы на письменном столе Ло Вэя с хлопком отпал.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Надоело! — отбросив кисть на пол сказал Ло Вэй услышав этот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подобрала фитиль сбоку, посмотрел на Ло Вэя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устал, просто отдохни немного. Бесполезно упорствовать, этот официальный документ все еще не может быть утвержден.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как думаешь, что происходит? — спросил его Ло Вэй. — Его Величество действует спустя рукава. Он загрузил меня документами с головой. Неужели они действительно думают, что я хочу быть канцлером?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сейчас не везде происходят различные катастрофы? — Вэй Лань поднял брошенную Ло Вэем кисть. — Молодой мастер может это сделать, так что просто сделай больше. Это можно рассматривать как помощь канцлеру.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и так полно подчиненных, способные помочь ему в этом, — Ло Вэй отодвинул в сторону официальные документы, половину из которых он уже прочел.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Вытянув шею Вэй Лань заглянул в официальный документ, оттесненный Ло Вэем, и это был срочный отчет о серебре для бедствия: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Если это действительно вопрос спасения жизни, сын одобрит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 отдать деньги, я должен получить одобрение дворца, — схватился за голову Ло Вэй, — Лань, я впервые узнал, что у них не осталось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Ло Вэй узнал об этом впервые, а Вэй Лань даже подумать не мог об таком. Он спросил Ло Вэя, — Я также слышал, как канцлер говорил, что при императорском дворе нет денег, как могут у чиновников закончиться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тратить, но не пополнять, то естественно денег не останется, — сказал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не понимаю, — честно признался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как... — Ло Вэй хотел объяснить это Вэй Лану, но внезапно не смог найти подходящую и простую метафору. — КАк мне это описать? — Ло Вэй снова рассердился и сказал Вэй Ланю, — Раз ты не понимаешь, то не понимаешь. Это заботы старших, и к нам не имеет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подошел к Ло Вэю и помассировал плечи, чтобы снять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ничего общего со мной, но это не имеет ничего общего с тобой тоже? Услышав такие слова от тебя, но бы захотел с тобой поболтать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оперся на тело Вэй Ланя спинкой стула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я так хочу уехать с тобой вместе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уехать в Сюань Чжоу? — спросил Вэй Лань, на миг остановив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Ло Вэй, взирая на бескрайние горы документов перед собой, — Я действительно хочу найти там тихое место и жить той жизнью, которую хочу. Лань, ты составишь мне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тебя не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поднял к нему лицо, и Вэй Лань наклонился к нему, их губы соприкоснулись, и в следующую секунду они были бы неразлучны.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