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Оглядев себя с ног до головы, Сяо Чжоухэн обнаружил, что помимо нескольких кусков серебра и банкнот, выданных управляющим Ли, у него в груди лежала лишь одна книга. Вынув её, он мельком взглянул на обложку, где чётко выделялись четыре иероглифа — «Чаое Цяньцзай». Буквы отражали свет, вызывая у него лёгкое головокружение — совершенно неуместное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именно человек следит за ним и зачем, Сяо Чжоухэн молча шёл, не останавливаясь ни на мгновение. Пройдя неизвестно сколько времени, он почувствовал, что ноги стали будто свинцовыми, а голова затуманилась. Ближе к полудню на его лбу выступили капли пота. Взглянув вперёд, он увидел ресторан под названием «Башня Цзючунь». Не раздумывая, Сяо Чжоухэн направился туда, решив, что даже если ему суждено умереть, он хотя бы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официант громко трижды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оказался в неловком положении: отвечать было странно, не отвечать — тоже. Пришлось смириться и позволить громкоголосому слуге проводить его к столику. Внутри заведения посетители шумно чокались бокалами, их голоса сливались в гул, и никто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следил за ним, тоже вошли в ресторан. Боковым зрением Сяо Чжоухэн разглядел пятерых мужчин с неприметными лицами, которые уселись неподалёку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обречённости он отхлебнул чая, который только что подал официант, и тут же обжёг язык. Взглянув на преследователей, он заметил, что они не проявляют никаких намерений действовать. Продолжая пить чай, он вскоре опустошил чашку до дна, но те люди всё ещё не двигались. Чувствуя странность, он незаметно сунул руку за пазуху, коснувшись книги, уже пропитанной потом. Это движение, казалось, стало сигналом для пятерых в чёрном, которые тут же вскочили, выхватив ножи и устремившись к Сяо Чжоухэну.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мысленно вздохнул: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ветер, несущий зловоние крови, обрушился на Сяо Чжоухэна, он услышал, как кто-то легонько хлопнул по деревянному столу в зале. Одновременно с этим ощутил, как его тело будто кто-то толкнул, и он откинулся назад. Посетители ресторана в панике бросились врассыпную, а в шуме Сяо Чжоухэн услышал быстрые переборы струн и несколько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он увидел две фигуры, вставшие перед ним. Это были Цюй Елян, сопровождающий Ли Юньи, в чёрном, с мечом в руке, и Хуанфу Чу, один из «Трёх героев Цзиньлина», в красном, держащий кунхоу. Пятеро преследователей лежали на разбитых столах и стульях, их горла были перерезаны тонкой линией, а из всех отверстий на лице струилась кровь. Они уже не подавали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лужи крови, Сяо Чжоухэн почувствовал звон в ушах и головокружение, едва не упав, но успел ухватиться за ближайший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как ты? — спросил Хуанфу Чу, спрыгнув со стола и закинув кунхоу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Сяо Чжоухэн, оглядев его спину. — А где твой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Чу слегка удивился,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Струны порвались.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 Сяо Чжоухэн.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оставить хоть одного в живых, — сказал Цюй Елян, проверив пульс у одного из убитых.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Хуанфу Чу и Сяо Чжоухэна,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сможет укрыться от «Пальца Ланмин» господина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Чу, любивший носить с собой музыкальные инструменты, обладал уникальной аурой — он был менее развязным, чем обычные представители мира боевых искусств, но более изысканным, чем наследники знатных семей. Благодаря этому он стал объектом восхищения как для знатных дам, так и для куртизанок, что породило множество слухов о его романтических похождениях.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«Техника пальца Ланмин» была непревзойдённой. Инструменты, к которым он прикасался, словно оживали: в лёгких руках они могли исцелять боль, а в сильных —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впервые обратил на него внимание в Шуйяньмэй, услышав мелодию, которая заставляла рыб выпрыгивать из воды, а лошадей замирать. Тогда он написал строки: «Запутанные нити висят на балке, достигая пределов мира», и они стали друзьями. С тех пор Хуанфу Чу получил прозвище «Луань Сянь Цзинь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от Цюй Еляна, Хуанфу Чу с улыбкой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преувеличивать. В этом мире никто не сможет устоять перед мечом Даньцюэ господина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всегда остававшийся загадочной фигурой, получил прозвище «Цзе Ао Дан Фэн» благодаря своему мечу Даньцюэ и быстрой, неуловимой технике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ресторана уже разбежались, оставив за собой беспорядок. В зале остались только хозяин и несколько официантов, дрожащие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Чу, обменявшись с Цюй Еляном ещё несколькими любезностями, снова обратился к Сяо Чжоухэну: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с кем ты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вытер пот со лба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Юй Синь и господин Цюй,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Чу, всегда бывший близким к Сяо Чжоухэну,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просто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немного успокоившись, поправил рукава и обратился к Цюй Еляну, который всё ещё обыскивал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не поднимая головы, продолжал искать что-либо, что могло бы указать на личность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заболел, я с восьмым молодым господином вышел купить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 ресторан вошёл Ли Чжуннань, держа в одной руке пакет, а в другой — связку лекарств. Его проницательный взгляд скользнул по лежащим на полу телам и беспорядку в зале, прежде чем остановиться на Сяо Чжоухэне: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замыслил недоброе против господина Цзюэяня, — ответил Цюй Елян, поднимаясь. — Господин Хуанфу и я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совершенно естественно взял у Ли Чжуннаня свёрток с лекарствами,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Обыскал их, но ничего, что могло бы указать на их личность,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Цзюэянь, у вас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Чжуннаня заставил Сяо Чжоухэна опустить глаза, и он воспринял слова как насмешку, лишь молча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 Чжуннань перешагнул через тела и подошёл к ним. Сначала он представился Хуанфу Чу, а затем спросил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вы только что вернулись из дома Юй Ин? Узнали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напрягся, невольно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уехали из Цзиньлина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всё ещё не решался встретиться с ним взглядом,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задумчиво произнёс Ли Чжуннань, глядя на него. — Тогда, пожалуйста, узнайте, кто в резиденции Ли недавно ссорился с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будьте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махнул рукой, вынул несколько серебряных монет, отдал их хозяину ресторана и вышел вместе с Цюй Еляном.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восьмой молодой господин Ли обладает необычайной харизмой, — заметил Хуанфу Чу, глядя на их уходящие фигуры. — Но то, что он знаком с господином Цюй, стало для меня неожиданностью. Я думал, он близок только с шестым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Сяо Чжоухэн. — Почему вы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Господин Цюй, конечно, горд, но его репутация человека, держащего всех на расстоянии, известна всему городу. При такой внешности, привлекающей женщин, в Цзиньлине, кроме шестого молодого господина Ли, никто не может к нему приблизиться, — усмехнулся Хуанфу Чу. — А когда восьмой молодой господин вошёл, господин Цюй взял у него вещи. Разве это не доказательство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 Чжуннань вчера спросил его об имени Цюй Еляна, Сяо Чжоухэн засомневался и хотел продолжить расспросы, но Хуанфу Чу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упомянул это вскользь. Возможно, это связано с тем, что он восьмой молодой господин Ли. Но давайте оставим это. Что случилось с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резиденции Ли умерла служанка. Сегодня я отправился в её дом, чтобы передать деньги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когда ты связался с резиденцией Ли? Видя, как ты почтительно вёл себя с восьмым молодым господином,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Сяо Чжоухэн вместе с литературными мастерами писал статьи, критикующие чиновников, и поклялся никогда не связываться с ними. Теперь же он оказался связан с резиденцией Ли, что вызвало подозрения у Хуанфу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