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Аааааааааааа! — Чжу Линсы в душе кричал, едва сдерживая желание побежать кругами перед входом в Зал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отрывок из книги «Власть вероломного министра», написанный в подражание историческим хроникам поздних эпох: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Чжан, второе имя Сяньда, маркиз Цзюй-и в пятом поколении. В юности увлекался петушиными боями и собачьими бегами, был заводилой среди распущенных молодых аристократов, целыми днями слонялся по публичным домам и игорным заведениям. Знатные семьи столицы запрещали своим отпрыскам водиться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 одиннадцатого года эпохи Лунцзя вождь северного племени Бэйсян Томуханна, объединив семь родов, повёл пятисоттысячную армию на юг, дабы атаковать Позднюю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генералы Поздней Мин не придали этому значения, но, к изумлению, враг захватил несколько городов подряд. Воины, сражавшиеся на пути, проявляли отвагу, однако ничто не могло остановить натиск. Северяне прорвались через заставы Даома и Цзыцзин, достигнув Цзюйюнгуаня. Столица оказалась на волоске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в Датуне сменился шесть раз, и все шестеро пали в бою. Шестисоттысячная армия потеряла более половины состава. В одно мгновение дух войска был сломлен. Главный советник Лю Шикунь подал доклад, предлагая как можно скорее покинуть столицу и отступить в Нанкин, дабы, опираясь на естественную преграду реки Янцзы, противостоять северному племени и затем разработать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чиновник Приказа Тайчан Се Цзин на совете гневно осудил это предложение. Цзин сказал: «Генералы гибнут за страну, а гражданские чиновники помышляют о спасении собственных шкур? Говоря об отступлении на юг, разве есть ему предел? Если взять за пример судьбу династии Сун, что от неё осталось ныне? Земля страны, кровь чиновников — мы предпочтём смерть, нежели отдадим врагу».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сие, все чиновники вздохнули и прослезились, поклявшись защищать столицу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Лунцзя, сперва дрожавший от страха, через некоторое время успокоился. Он назначил Цзина заместителем министра Министерства войны и поручил ему оборону столицы. Цзин, приняв назначение в трудный час, заявил, что ему требуется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человеком был Сяньда.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чиновников не верил в него, но Цзин настаивал на своём выборе. Сяньда повёл двести тысяч солдат навстречу врагу у Цзюйюнгуаня.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Сяньда нанёс сокрушительное поражение Томуханне у подножия гор Тайханшань. Кровь лилась рекой, затмевая свет солнца и луны. Воины Поздней Мин, ушедшие на войну, возвращались лишь в количестве одного из трёх. Остатки северного племени отступили, потеряв от ста двадцати до ста тридцати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Томуханна, великий герой своего времени, умер в печали. В течение сорока лет северное племя не осмеливалось более нападать на юг. Сяньда получил звание генерала Сюаньвэй и титул маркиза Увэй. В народе ему воздвигли множество храмов при жизни и золотых статуй. Он прожил девяносто шесть лет и умер без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Пекина была одним из самых захватывающих эпизодов в книге «Власть вероломного министра». Се Цзин, будучи чиновником всего четвёртого ранга, противостоял главному советнику Лю Шикуню, защищая столицу. Своим стратегическим чутьём он выдвинул гениального военачальника Ли Сяньду, что в конечном итоге привело к долгосрочной победе над северным племенем и заложило прочный фундамент для стабильного развития Поздней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этого развязного и наглого парня перед собой, Чжу Линсы чувствовал невероятную сердечную близость и радость. Даже легкомысленная усмешка Ли Сяньды казалась ему невероятно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младший генерал,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Цзюй-и некогда был генералом, потому почтительное обращение «генерал» было уместно. Ли Сяньда же просто следовал за отцом, не имея особой репутации, и никто никогда не называл его «младшим генералом».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 Цзином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велел подать чай и закуски, пригласив Ли Сяньду занять почётное место. Тот, хоть и не понимал, что происходит, не смутился и развалился на стуле с небрежным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сидел напротив Ли Сяньды и, разглядывая его вблизи, находил его всё более приятным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чудо, ниспосланное небесами для спасения Поздней Мин, его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отправиться в храм предков и возблагодарить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Чжу Линсы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наблюдавший за происходящим, чувствовал себя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ласковый и послушный кот вдруг запрыгнул на колени к чужому,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 взирая на сие действо, Се Цзин испытывал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хвастался, но, несмотря на невысокий ранг и небольшой стаж, он определённо входил в число самых приближённых к императору чиновников эпохи Лунцзя.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юного императора он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Се Цзин был не столь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обычно был кротким и вежливым, никогда не повышал голоса на слуг или придворных дам, не говоря уже о чиновниках. Но сейчас, глядя на Ли Сяньду, выражение его лица можно было описать лишь словом «подхалимское».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было несколько оскорбительно, но Се Цзин считал, что подобное поведение совершенно не соответствует достоинству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речь шла о таком проходимце, как Ли Сяньда... Се Цзин явно позабыл, кто же привёл Ли Сяньду к юному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двое ели и беседовали, находя удивительное взаимопонимание. Чжу Линсы даже спросил Ли Сяньду о его любимых блюдах и велел кухне добавить к ужину две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Чжу Линсы внимательнее, он заметил бы, что лицо Се Цзина покрыла сеть чёрных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заслуги у этого Ли Сяньды? Се Цзин чувствовал, что совершил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доволен: с Ли Сяньдой можно было говорить прямо, без околичностей. Вскоре разговор перешёл к теме, волновавшей его более всего, — северному племени. Ли Сяньда, как и прочие, считал, что северное племя разобщено и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северное племя объединится? — спросил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проглотил кусочек горохового пирога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ком-то конкретном, то есть один человек, принц из одного из северных родов, по имени Томуханна.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крепко сжал губы, сдерживая порыв выругаться. Обычные слова уже не могли передать 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придворных чиновников ещё не ведал имени Томуханны, а Ли Сяньда мигом указал на этого грозного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восемь лет его мачеха велела выбросить его в горы. Он провёл там ночь, не получив ни царапины, и при этом убил трёх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зверь. Се Цзин недовольно нахмурился. Истории, что рассказывал Ли Сяньда, отдавали жестокостью и не годились для ушей юного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подумал, что это и впрямь неординарная личность, но Ли Сяньда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его умер слишком рано. Старший брат старше его на двадцать с лишним лет. Самому ему сейчас за тридцать, но и племяннику его уже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вождество ему не претендовать, — усмехнулся Ли Сяньда, словно считая, что Чжу Линсы слишком много мудрит.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убьёт брата? — снова спросил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Цзина сдвинулись. Ли Сяньда несёт всё большую чушь, наводя императора на мысли о братоубийстве. Он уже собирался вмешаться, как Ли Сяньда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такое он способен. Я удивляюсь, почему он до сих пор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Сяньда! — снова окликнул его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поспешно отозвался Ли Сяньда, — я просто болтаю. Северное племя глубоко прониклось учением наших мудрецов, там царит братская любовь и почтение, и никогда не свершат они столь бесчеловечного 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опешил, а затем рассмеялся. Се Цзин же стоял рядом, пылая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самодовольно подмигнул Чжу Линсы, и тот снова расхохотался. Се Цзин, всегда серьёзный и расчётливый, редко попадал впросак, а теперь, став мишенью для насмешек Ли Сяньды, казался Чжу Линсы невероятно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не стоит беспокоиться. Род Томуханны находится на самом западе северного племени, вдали от Поздней Мин. Кроме лошадей, они ничего не производят. Торговля с Поздней Мин подвергается грабежу со стороны других родов, оттого они и беднейшие.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не двинутся без провианта. Одежда воинов, оружие, снаряжение — всё требует денег, — сказал Ли Сяньда. — Не говоря уж о северном племени, даже Поздней Мин нелегко будет сразу изыскать миллион лян на военные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едва вступив в должность министра войны, тут же потребовал дополнительно шестьсот тысяч лян на содержание войск в Сюаньфу и Датуне. Хэ Е по-прежнему не мог найти денег. Лю Дай ранее поднимал вопрос о соляных сертификатах, но на сей раз Хэ Е стоял на своём — денег не было. Лю Дай также вопрошал, почему Министерство работ ежегодно укрепляет берега Хуанхэ, а наводнения не прекращаются. Сюй Чэн же заявил, что тринадцать цензоров недавно подавали доклады о частых случаях несправедливых приговоров по всей стране, так почему же Министерство наказаний не расследует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изыскать средства, все принялись обличать чужие промахи. В итоге Хэ Е выделил Фан Яню триста тысяч, а Министерство наказаний уволило одного заместителя министра, место которого, похоже, занял ученик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хитросплетения — удел нечестных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нечего и думать о войне. Даже если никто не поможет, Томуханна, будь он хоть трижды героем, не сможет ничего свершить.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Поздней Мин и северному племени суждено сойтись в битве, согласишься ли ты, наследник, стать моим великим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деньги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—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заволновался и ухватился обеими руками за ладонь Ли Сяньды.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десять лет... нет, восемь, — он вспомнил, что северное племя напало в одиннадцатом году Лунцзя, — я накоплю достаточно, и тогда приглашу тебя стать великим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снова моргнул. Сказать, что он не был тронут, значило бы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