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Шан когда-то владела некоторым имуществом, но два поколения расточителей довели его до краха. К тому времени, когда ей исполнилось десять лет, внешне всё ещё казалось благополучным, но внутри уже было пусто. Они продали фамильный дом и переехали в южный район города. В самые тяжёлые времена три незаконнорождённые дочери жили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младшей. Две её старшие незаконнорождённые сёстры уже вышли замуж, но их браки были неудачными. В семье Шан было две законные дочери. Старшая изо всех сил старалась выйти замуж за родственника Лю Дая, и теперь часто возвращалась в родительский дом, где устраивала сцены, если что-то было не по её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которая была на год младше Шан Мяочань, не смогла найти подходящего жениха и, чувствуя неудовлетворённость, часто срывалась на своей незаконнорождённой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её мать в этом доме обычно даже не смели пикнуть. Семья Шан не была образованной, и никто не стремился к тому, чтобы их дочери стали талантливыми. Шан Мяочань могла только усердно практиковаться в вышивке, чтобы в будущем иметь больше шансов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наложница Ван пригласила её и её мать во дворец для разговора пару лет назад. Её мать, естественно, попросила наложницу подумать о решении, но та, прожив долгие годы в глубинах дворца, не интересовалась мирскими делами и могла лишь добавить ей приданого.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полгода назад Лу Гунгун, самый доверенный слуга императора, внезапно появился перед ней и попросил её вышить несколько орхидей.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глядя на орхидеи на экране, почувствовал смешанные эмоции. Он взял кисть и лёгкими мазками нарисовал что-то на бумаге,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понимал, но теперь осознал, что Хэ Сянь давно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 было бы снова поговорить с учителем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февраль, и хотя аромат орхидей ещё не чувствовался, уже были объявлены результаты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экзаменатором на столичном экзамене в десятый год правления Лунцзя был Хэ Е, а его заместителем — Пань Бинь. Чжан Тао, увидев такой состав, воскликнул, что это плохо, так как Хэ Е выбирал людей, умеющих считать каждую копейку, а Пань Бинь был мастером красивых слов, и в итоге ситуация в правительстве станет такой, что всё должно выглядеть красиво, но при этом не хочется 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и Пань Бинь были старыми знакомыми Чжан Тао, поэтому они не стали спорить по этому поводу. Они успешно провели экзамен, и следующим этапом был дворцовый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этом году император снова должен был составить вопросы для этих элитных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Чжу Линсы за месяц до экзамена не мог ни есть, ни спать, боясь, что эти лучшие из лучших, пробившиеся через тысячи претендентов, увидят вопросы и поймут, что император — просто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Сянь говорил, что если его что-то беспокоит, он должен спросить совета у этих учёных. Чжу Линсы действительно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делает правителя мудрым?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предчувствовал, что получит кучу льстивых ответов, ведь в такой ситуации никто не рискнёт не похвалить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изменить форму вопроса, и тема дворцового экзамена в десятый год Лунцзя стала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управления страной заключается 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кандидаты на экзамене согласились, что такие вопросы в форме заполнения пропусков довольно оригинальны.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не просто заполнение пропусков. После этого нужно было написать эссе в стиле «багу».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результатов экзамена, Чжу Линсы в основном согласился с Хэ Е, только один кандидат, которого Хэ Е считал достойным лишь третьего класса, Пань Бинь настаивал, что он должен быть во втором классе. В споре они попросили императора решить, и Чжу Линсы, посмотрев, тоже согласился, что кандидат был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открыли имя, Пань Бинь обрадовался и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тоже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Тогда всё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заинтересованный, взглянул на имя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результаты были объявлены, три лучших кандидата проехали по улицам на лошадях. После каждого дворцового экзамена в столице появлялись три новые 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Чжуанъюань, банъянь и таньхуа сразу стали идеальными женихами для дочерей чиновников, но в этом году чжуанъюань и банъянь уже были женаты, поэтому весь груз ответственности лег на таньхуа. Можно представить, какое давление испытывал этот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в честь награждения прошёл в зале Цзяньцзи. Место, где проходил экзамен, внезапно превратилось в место для пира, и тщательно отобранная элита империи начала здесь свою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как ведущий банкета, попросил императора произнести речь. Чжу Линсы, чтобы поддерживать свой имидж, кратко выступил, а Пань Бинь завершил мероприятие, напомнив всем хорошо поесть и выпить, меньше пить и больше общаться, так как связи, установленные сейчас, могут пригодиться на протяжении всей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началась свободная часть. Чжу Линсы сначала выпил с двумя главными экзаменаторами, поблагодарив их за труд в отборе талантов для Поздней Мин. Хэ Е и Пань Бинь, конечно, благодарили в ответ. Когда все немного поели, Чжу Линсы покинул своё место и пошёл общаться с гостями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обошёл чжуанъюаня и банъяня, и каждый из них, увидев, что император подходит с тостом, замирал от волнения. Эти моменты были вершиной их жизни, и они могли рассказывать о них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был таньхуа. Его одежда была такой же, как у чжуанъюаня и банъяня: белая шёлковая рубашка и красный халат, но на его чёрной шляпе был прикреплён синий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Бинь указал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Хо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уже стоял на коленях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Янь из Мэйшаня приветствует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встал, все увидели его лицо и подумали: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красивый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был очень красив, но его глаза были ясными и спокойными, что придавало ему серьёзный вид. Но это не мешало людям обсуждать, что среди всех присутствующих только он мог так удачно носить этот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императора, его глаза сверкнули, словно он был удивлён, а затем уголки его губ слегка приподнялись, и на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Цинчи готов служить Вашему Величеству, следовать Вашим указаниям и прилагать все усилия, не нарушая Вашей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слова преданности, хотя и звучали немного напыщенно, в такой ситуации были вполне уместны.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возможно, они были искренними, учитывая общее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 Линсы был удивлён не этим, а именем таньхуа.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Хо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«Власть вероломного министра» после того, как Се Цзин сверг Лю Дая, он сам начал идти по его стопам, что вызвало недовольство среди молодых чиновников низшего ранга, которые тайно объединились, чтобы свергнуть Се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Лидером этого союза был Хо Цинчи. Когда только что назвали его имя, Чжу Линсы снова, как обычно, не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Цинчи был из богатой семьи, в детстве изучал боевые искусства на горе Цинчэн, а потом, неизвестно почему, решил заняться учёбой и сдал экзамены. В этом году ему было всего двадцать один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экзамене он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управления страной заключается в уменьшении налогов, очищении чиновничества и установлении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Снижение налогов, развитие производства, борьба с коррупцией, укрепление судебной системы и строгое правосудие.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работа получила высокий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Талантливые люди похожи друг на друга, и Чжу Линсы почувствовал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противник Се Цзина появился. Но сегодняшний вечер для Чжу Линсы был посвящён не ему, а случайному открытию Хо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были шуцзиши, которые, хотя и не заняли первых трёх мест, всё же были в числе лучших кандидатов страны, элитой среди элит.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обошёл всех, и каждый из них был глубоко благодарен императору, выражая готовность служить императору и Поздней Мин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десятка человек на следующем месте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Бинь выглядел недовольным. Это был кандидат, которого он настаивал принять, но на банкете в честь награждения он так беспечно покинул своё место, чтобы выпить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 по столу стал звать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Чжуоюй, Чжуоюй, император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пошатываясь, подошёл, его лицо уже покраснело, глаза были мутными от опьянения. Увидев человека в жёлтой одежде, он упал на колени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улыбаясь, помог ему подняться, а тот в ответ отрыгнул.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Бинь и Хэ Е уже пожалели, что приняли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стоя рядом, внимательно рассмотрел его лицо: он был ещё молод, его черты лица были немного детскими, но в его манерах уже чувствовалась некоторая раскованность.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взглянул на его нос и понял, что эта семья действительно похожа.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племянник Се Цзина, Се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получил должность редактора в Академии Ханьлинь, а Се Чжэнь был выбран шуцзиши. Оба они работали в Академии Ханьлинь, и, хотя они были ровесниками, чаще всего можно было видеть, как Се Чжэнь без умолку говорил, а Хо Янь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http://bllate.org/book/16200/1454183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