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 ближайшем будущем, Линь Ци, массируя виски, чувствовал, как тревога всё сильнее овладевает им. Цюй Хайяо, в силу своей молодости и недостатка опыта, не мог так глубоко задумываться о происходящем. К тому же Лю Цзяжэнь успел влить в него дозу лести, убедив, что тот может спокойно отказаться от его предложений, что сильно расслабило молодого актёра. Всё это время он размышлял о своём разговоре с Лю Цзяжэнем, чьи советы оказались для него чрезвычайно полезными. Жун И, четырёхкратный киноимператор, был на пике славы, и каждая его роль становилась классикой. Цюй Хайяо же был молод и только начинал свой путь. Если бы он продолжал слепо следовать по стопам Жун И, то скоро остался бы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Цюй Хайяо облегчение. С лёгким сердцем, в полной противоположности с тревожным настроением Линь Ци, он отправился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позже ещё несколько раз встречался с Цюй Хайяо. Его поведение было безупречным, но в словах и манерах он не скрывал своего интереса к молодому актёру. Цюй Хайяо постепенно начал принимать его симпатию, почти полностью раскрываясь перед Лю Цзяжэнем. Линь Ци, наблюдая за беспечностью своего подопечного, размышлял, не стоит ли предостеречь его, но тут Ма Цзыфань сообщил ему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Кинокомпания «Лэфань» интересуется расписанием Цюй Хайяо. Они хотят предложить ему роль второго плана в фильме «Урожайный год» от компании «Хуачэнь».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широко раскрыл глаза от удивления. Он знал о фильме «Урожайный год». Это была драма, действие которой разворачивается в эпоху Республики. Производство поддерживалось местными властями, а режиссёром был Юань Цзяньцзюнь, недавно получивший награду «Золотой петух» за историческую драму. Фильм был сделан на высоком уровне, с сильной командой и качественной постановкой. Такие проекты редко достаются актёрам со стороны, особенно учитывая, что у «Хуачэнь» было множество талантливых артистов. Роль второго плана — прогрессивно мыслящего интеллигента — была очень удачной. Если бы не участие «Лэфань» в производстве, такой шанс никогда бы не выпал Цюй Хайяо, молодому и популярному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мог ничего возразить. Его подопечный ещё даже не начал «работать» на благо покровителя, а уже получал выгоду. Даже если бы он был недоволен, то не смог бы выразить это. Он сообщил новость Цюй Хайяо, который тоже был в восторге и сразу же позвонил Лю Цзяжэню. Лю Цзяжэнь, подаривший ему такую возможность, оставался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предупредил заранее… Это хороший шанс, и я хотел сначала закрепить его за тобой. Если тебе не понравится, я могу всё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Мне всё нравится! Очень нравится! — Цюй Хайяо был согрет заботой и скромностью Лю Цзяжэня. Его первоначальное желание избегать Лю Цзяжэня давно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сладко и мягко. Лю Цзяжэнь не видел его лица, но по голосу почувствовал лёгкий дискомфорт. Будучи опытным, он не подал виду, лишь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раньше играл похожие роли.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подумал, что именно это заставило Лю Цзяжэня бояться, что ему не понравится роль. В его сердце вспыхнула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 колебался, но после твоих слов понял, что ты прав! Я должен идти своим путём, чтобы Жун И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на мгновение замер, почувствовав, как что-то внутри него загорелось. Внутренне он усмехнулся, но внешне сделал вид, что рассмеялся,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останется нашим маленьким секретом,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сразу же понял, что сказал лишнее, но слова уже нельзя было забрать назад. Услышав ответ Лю Цзяжэня, он почувствовал себя на седьмом небе. В голове у него мелькали мысли: «Как же брат Цзяжэнь может быть таким хорошим?!»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искренне извинился он. — Я слишком болтлив,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вспомнил о непреклонности Жун И, и это доставило ему удовольствие. Он решил позволить Цюй Хайяо продолжать быть болтливым. После нескольких слов они закончили разговор, и Цюй Хайяо отправился домой, чувствуя себя так, будто парил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и беспечность — вот что это было. Получив немного сладости, он забыл, что ещё даже не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у входа в роскошный особняк в западной части города остановился ничем не примечательный Volkswagen Multivan. Хозяин дома, очевидно, был готов к визиту этой машины, так как у входа уже ждали встречающего. Когда человек хотел открыть дверь, пассажир сам вышел, его стройные и прямые ноги уверенно ступили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ранний зимний вечер, и человек, вышедший из машины, вероятно, чувствовал холод, но он не сжимался от ветра, как это делают большинство людей. Его спина оставалась прямой, а широкие плечи не поднимались. Он лишь поправил шапку на голове и затянул куртку, прежде чем последовать за встречающим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было тепло и уютно, как весной, и в воздухе витали аппетитные ароматы блюд. Гостиная была огромной, оформленной в классическом китайском стиле, с изысканной мебелью и декором. Гости, уже собравшиеся там, спокойно беседовали. Когда появился новый гость, все остановились,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Жун, наконец-то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подошёл Ту Чанъюй, актёр высшей категории. Он был крупным, с громким голосом и очень дружелюбным человеком. Увидев Жун И, он обнял его так сильно, что тот чуть не потерял равновесие, и похлопал по плечу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опоздание. Из-за тумана самолёт задержался, и вы все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снял шапку и извинился перед всеми, слегка поклонившись. Когда он выпрямился, все увидели его лицо, которое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прекрасным. Как говорят, «красота в костях, а не в коже». Черты лица Жун И были идеально пропорциональны. Его скулы были чёткими, а линия подбородка — резкой, но при этом плавно переходила в острый кончик. В сочетании с его изящным носом и пухлыми губами это придавало его лицу лёгкую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Жун И был рождён для большого экрана. Не только потому, что его лицо идеально смотрелось в кадре с любого ракурса, но и из-за его выразительных глаз. Его глаза были длинными, но не узкими, с идеально подходящим размером зрачков. Взгляд мог быть как нежным, так и диким, как у орла, что в сочетании с его строгими бровями придавало ему непоколебимую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Центра международного обмена Киноакадемии Цзинь Яньхуа подошла и осматривала Жун И с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испытал трудности, да? Я слышала, что условия там были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полегче, — с горькой улыбкой ответил Жун И. — Летом там действительно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только что завершил съёмки нового фильма и прилетел из Куньмина. Фильм рассказывал о работе журналиста-расследователя, профессии, которая сейчас уже редко встречается в стране. Для подготовки к роли Жун И действительно познакомился с таким журналистом и провёл с ним почти полгода, участвуя в расследованиях. Съёмки фильма проходили в Юньнани, и их продолжительность была меньше, чем время, проведённое с журналистом. Сценарий несколько раз менялся, а финальная версия, вероятно, сильно отличалась от изначального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вице-президент Ассоциации кинематографистов Бай Яо усадил гостей на диван. Жун И сел рядом с ним 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Ограничений было много. Думаю, чего-то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