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Цзюньюй, закончив говорить, обогнул того человека и собрался уходить, но тот, вспомнив о цели визита, поспешно окликнул его. Даже сдерживая гнев, он был вынужден сделать голос мягче и приятнее: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Цзюньюй, я знаю, что ты злишься на меня. В прошлом я поступил неправильно с твоим братом, и ты ненавидишь меня. Я не виню тебя. Но я — это я, а Фуфэн — это Фуфэн. Ты не должен вымещать на нем зло, которое испытываешь ко мне. Все эти годы он был предан тебе, даже я, посторонний, смотрю на это с болью. Ты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Цзюньюй, пошатываясь, обернулся и с усмешкой прервал его речь. Он уже отдалился на некоторое расстояние, и его лицо, очерченное резкими линиями, в полумраке выглядело мрачным и холодным.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шилан, займись лучше своими делами. Что касается моих, советую тебе не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зашатался и ушел, совершенно не обращая внимания на то, как человек за его спиной чуть не скрипнул зубами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герцога Чжэн была огромной, и казалось, что блуждать по ней можно вечно. Чжэн Цзюньюй, с затуманенным взглядом, совершенно не различал направление и шел только по интуиции, пока не оказался у одного из дворов. Двор был расположен в глубине усадьбы, и его небольшие ворота скрывались за густой листвой. На воротах висела табличка, но в его состоянии буквы казались размытыми и неразборчивыми. Однако, даже с головой, превратившейся в кашу, он точно знал, что это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беспорядочно забарабанил в плотно закрытые ворота, и слуга тотчас же открыл их, помогая ему войти. По сравнению с воротами, двор был просторным, с высокими деревьями, растущими по периметру. В центре находилось несколько причудливых искусственных гор, и каменная дорожка вела к главному зданию. Слуга провел его по этой дорожке до парадного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Парадный зал был ярко освещен. Слуга довел его до двери, и Чжэн Цзюньюй махнул рукой, отпуская его. Он, шатаясь, вошел внутрь, но через несколько шагов его поддержали другие руки, и в ушах зазвучал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напился? Говорил, что можешь выпить тысячу чашек и не опьянеть, а в итоге каждый раз валишься с ног. Любишь хвастаться. В следующий раз я пойду и напою их всех до потери сознания. Какая морока, еще и тебя обслуживать приходится...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Цзюньюй, чувствуя знакомый запах и слыша знакомый голос, постепенно успокоился. Он намеренно навалился всем телом на того, кто его поддерживал, и, уткнувшись лицом в его шею,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сегодня я снова заставил тебя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замолчал, затем тяжело фыркнул и, не говоря ни слова, отвел его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прибыл к воротам дома Цинь на конной повозке из резиденции герцога Чжэн, когда ворота уже были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бокового входа ждал слуга, который сразу же подошел, как только повозка остановилась. Ань Жубао передал из повозки несколько деревянных коробок и свертков, и слуга, взяв их, помог ему выйти. Ань Жубао достал из кармана несколько мелких серебряных монет и передал кучеру, который с благодарностью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обремененный множеством вещей, пошатывался. Ань Жубао взял часть поклажи, и они вдвоем прошли через боковые ворота, заперли их на засов и пошли короткой дорогой в Фэнъюань. Там их уже ждали другие слуги. Ань Жубао велел передать вещи им и отпустил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вошел в калитку, как из главного здания к нему бросился человек, восклицая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звучала такая радость, которую невозможно было скрыть. Это был Сун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Жубао, не ожидавший такого, сначала растерялся, но затем понял, что тот ждал его возвращения, и в его сердце потекла теплая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 подбежал к нему и сразу же заметил вещи в его руках. Он взял две из них, осмотрел и, идя рядом,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брал с собой вещи, отправляясь в гости?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новогодние подарки от старшего брата Чжэна для нашей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подарках он узнал только в повозке. Спросив Чжэн Цзюньюя, тот ответил, что не может лично посетить дом Цинь, чтобы выразить уважение его семье, и посылает подарки в знак признательности. Ань Жубао не стал церемониться и с благодарностью принял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Ань Жубао вернется поздно с банкета, Ань Сюань и Цинь Фэн оставили Ань Жуюй и Сун И в восточной комнате. К тому времени свет там уже погас, и Ань Жубао с Сун Чу на цыпочках прошли в западную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были разложены подарки разных размеров. Сун Чу с энтузиазмом начал их разбирать. Чжэн Цзюньюй аккуратно пометил каждую коробку, и, увидев на одной из них надпись «Сяочу», он понял, что это для него, и сразу же открыл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Ань Жубао, закончив умываться, вошел в комнату и, видя его радость, подошел посмотреть. Когда коробка открылась, глаза Сун Чу загорелись, а Ань Жубао лишь мельком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коробке лежал кинжал, внешне очень простой, длиной около семи-восьми цуней. Кроме красного камня, вставленного в рукоять, он был полностью черным, без украшений. Сун Чу аккуратно вынул кинжал из ножен, и сразу же почувствовал леденящий холод. Его глаза загорелись еще сильнее, словно он нашел сокровище. Он уже протянул руку, чтобы потрогать его, но Ань Жубао резко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 недоуменно посмотрел на него, а Ань Жубао, нахмурившись,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лишиться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в свете свечей сверкал холодным блеском, и было ясно, что это острейшее оружие. Сун Чу, прикоснувшись к нему, непременно порезался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 тут же понял свою ошибку и, хихикнув, вставил кинжал обратно в ножны, затем стал гладить их, явно не в силах оторваться. Ань Жубао не мог понять, почему Чжэн Цзюньюй подарил Сун Чу кинжал, и как он вообще догадался, что маленький гер полюбит такое оружие. Однако, видя, что Сун Чу действительно рад, он решил не углубляться в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недооценил степень привязанности Сун Чу к кинжалу. Когда тот захотел взять его с собой в постель, Ань Жубао, не раздумывая, бросил кинжал обратно в коробку и крепко обнял своего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Ань Жубао раньше часто целовал Сун Чу, это были лишь легкие прикосновения губ. На этот раз, волнуясь, он не сдержался, и его язык случайно коснулся губ Сун Чу. Влажное прикосновение сразу же заставило того широко раскрыть глаза, и он оставался в таком состоянии даже после того, как поцелуй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и так большие, стали еще круглее, и черные зрачки смотрели прямо перед собой. Ань Жубао, глядя на его ошеломленное выражение, тихо засмеялся и снова прикоснулся языком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отстранился, Сун Чу осторожно коснулся языком того места, где он его лизнул, словно пытаясь понять что-то. Подумав, он вдруг вскочил, обнял Ань Жубао за шею и лизнул его губы несколько раз, затем причмокнул и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это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обнял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Чу, казалось, не мог подобрать слов, и, подумав, просто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Чу, ничуть не смущаясь,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искренность заставила Ань Жубао рассмеяться. Он обнял его и долго смеялся,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действительно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Чу, подняв лицо,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Жубао, потираясь носом о его,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 сияющей улыбкой обнял его за шею и снова лизнул его губы, затем, с блестящими глазами,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могу взять кинжал в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романтические мысли Ань Жубао исчезли. Он крепко прижал Сун Чу к кровати, лег рядом и обнял его, ясно давая понять, что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Ань Жубао раздал подарки Чжэн Цзюньюя своей семье. Видно было, что Чжэн Цзюньюй вложил в них душу. Для Цинь Фэна он выбрал превосходный чернильный камень сунхуа, для Ань Сюаня — нефритовый подвес, ярко-зеленый и прозрачный. Для Сун И и Ань Жуюй он подготовил игрушки, которые понравились бы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Чернильный камень очень понравился Цинь Фэну, и он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Чжэн Цзюньюй действительно внимательный человек. Подарки очень удачные.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взял свой подарок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удачные.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Цзюньюй подарил ему то, что ценится среди ученых и эстетов — так называемую изящную вещь для рукава, складной веер из слоновой кости без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 Цитата из «Хуцзяцюй», автор неизвестен.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http://bllate.org/book/16457/1493152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