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сидел под деревом, лицом к инструктору и спиной к одноклассникам. То он подпирал голову рукой, склонившись набок, и легкий ветерок овевал его, рассыпая вокруг цветочный дождь, а под цветами юноша выглядел так, что вызывал у окружающих чувство жалости и восхищения; то он сгибал одну ногу, садился с прямой спиной, и его лицо становилось серьезным, словно предвещая надвигающуюся бурю; а сейчас его глаза были полны очарования, а пряди волос на лбу слегка развевались, создавая поистине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И, не выдержав,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свой 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видеть этого, он увел группу на другое место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мог бы подождать еще несколько минут. Мо Вэнь, подъезжая к Академии Эйг, уже издалека заметил маленького «демона».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наслаждался прохладой, когда вдруг почувствовал перед собой тень. Подняв голову, он встретился с неодобрительным взглядом Мо Вэня, который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задумался над смыслом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буквально то, что сказал, — продолжил Мо Вэнь. — Угол твоей улыбки превышает пятнадцать градусов, а уголки глаз подняты на три миллиметра больше нормы. Помни, что расстояние между флиртом и кровавой бойней для тебя тоньше листа бумаги…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обществознания объяснил мне, что каждый гражданин имеет право на личную свободу, то есть право действовать в рамках закона без вмешательства со стороны других. Тем более я всего лишь тренирую мимику.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Коу Цю, обладатель права на личную свободу, был уведен Мо Вэнем под предлогом «нарушения общественной морали».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туалете Мо 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более уединенного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закончился спектакль, и репетиционный зал сейчас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Мо Вэнь добросовестно выполнил свои обязанности, проверив каждую кабинку, чтобы убедиться, что там никого нет. Убедившись, что они одни,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Вань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не понимая, зачем это спрашивают, все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приемная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были близки, она бы не скрывала от тебя новость об исчезновении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Коу 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Исчез? Ты имеешь в виду Чэнь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поступило заявление, он пропал уже некоторое время. Но так как он бизнесмен и часто уезжает по делам, заявление подали только через неделю. — Он внезапно сменил тему. — Каков он, Чэнь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взгляд, он как большинство мужчин: управляет своей компанией, любит выгадывать мелкие преимущества,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уловил ключевое слово «на первый взгляд»: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частной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были связи с несколькими студентами, которых он спонсировал.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Вэнь, долгое время работавший в полиции, уже привык к подобным скандалам: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людей проверить этих студенток.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только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нахмурился, вдруг что-то понял и, вспомнив привлекательную внешность Коу Цю,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заметил, что Чэнь Линь смотрит на него неподобающе, Коу Цю специально стал выглядеть неряшливо и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 всего лишь ребенком, что ты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осмелился, я бы ему яйца отбил.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Коу Цю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хватит на это умений. Кстати, как дела у того человека, которого задержали в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низшее звено в цепочке. Он только следил за тобой и фотографировал, больше 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вздохнул: зря он раздевался.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явно не будет спокойным. После ухода Мо Вэня Коу Цю снова вызвали, но на этот раз встретиться ему предстояло с миловидной девушкой, одетой в зеленое платье с кружевами и с милой сумочкой.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встречал ее пару раз раньше. Она была девушкой Чэнь Лэтяня, кажется, ее звали 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у окна в дорогом ресторане, где было светло и уютно. Холодноватый юноша и мило одетая девушка — прохожие за окном, хоть и спешили, но считали их прекрасной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ресторана разворачивалась совсем другая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 хочет расстаться со мной, — сказала А Мэй, пристально глядя на Коу Цю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подумал, но так и не смог найти логической связи между расставанием Чэнь Лэтяня с его девушкой и тем, что она сейчас сидит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вдруг 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тебе нужно, чтобы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 Лэтяня. — Недавно они были влюблены, только что признались друг другу в чувствах, и, казалось, все шло хорошо, как вдруг Чэнь Лэтянь внезапно предложил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многих возможных причинах: во-первых, Чэнь Лэтянь смертельно болен и, чтобы не расстраивать ее, решил расстаться, а затем уйти в одиночестве, чтобы спокойно встретить смерть. Из-за этой догадки она плакала всю ночь; во-вторых, Чэнь Лэтянь приблизился к ней, потому что заключил пари с кем-то, сможет ли он завоевать ее, эмоционально недоступную девушку. И из-за этой догадки она снова плакала всю ночь; в-третьих, Чэнь Лэтянь оказался вовлечен в конфликт между светом и тьмой, его настоящая личность — агент, посланный международной организацией, который в ходе миссии встретил прекрасную ее и влюбился. Теперь миссия завершена, и он вынужден уйти. И снова она плакала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ночи она провела в слезах, а на четвертый день вдруг поползли слухи, что Чэнь Лэтянь на самом деле любит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перебрала множество версий, но не ожидала, что правда окажется такой. Она действительно любила Чэнь Лэтяня и, подумав несколько дней, решила, что причина кроется в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не слышала, чтобы Чэнь Лэтянь любил мужчин, а все изменения начались после того, как Коу Цю перевелся в их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А Мэй решительно ударила рукой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миллионов. Уйди от Лэтяня.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Спустя некоторое время Коу Цю, все это время смотревший в окно,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Чэнь Лэтянь расстался с тобой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соблазнил его, ты искусил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понимал, откуда она взяла такую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номер своего счета, завтра я переведу тебе пять миллионов, и с этого момента ты не должен появляться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образование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не поняла,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Образованные стоят дороже. Стартовая цена — шесть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В телешоу все решается за пять миллионов. Я читала много книг на эту тему, не думай, что сможешь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законопослушный гражданин, я должен платить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задумалась, ее детское личико сморщилось: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Мой отец работает в финансовой сфере, я спрошу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 и помахал ей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сообщить мне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ушла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наклеил на бывшую девушку Чэнь Лэтяня ярлык — «Богачка 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Коу Цю вдруг почувствовал на себе чей-то пристальный взгляд. Это был не доброжелательный или просто любопытный взгляд, а скорее змеиный, от которого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припаркованной у обочины машине, намеренно замедлив шаг. Зеркало заднего вида идеально отражало улицу за его спиной. Прохожие спешили по своим делам, но на углу выделялся человек в костюме ростовой куклы, раздававший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подошел к нему. Тот дружелюбно покачал головой и протянул ему несколько листовок, не делая ничего подозрительного. Когда загорелся зеленый свет, он перешел улицу и продолжил раздавать листовки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всего лишь его воображение, Коу Цю подошел к ближайшему мусорному баку и, сложив листовки, собирался выбросить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развернул листовку и обнаружил внутри фотографию размером шесть дюймов. На ней был мужчина, руки которого были связаны перед коленями, лицо скрыто в руках. Хотя лица не было видно, две родимые пятна у уха позволили Коу Цю сразу узнать его — это был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человек в костюме ростовой куклы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сфотографировал снимок на телефон и отправил его Мо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увидел, что группа людей собралась вокруг одного стола, явно чем-то заинтересованные.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