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трое мужчин обсудили и решили, что если ничего не получится, то просто купят печь. Но дедушка Гао, узнав об этом, сразу же отругал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деньги на такую дорогую вещь? Я работаю с котлами, могу сделать вам печь из котловой стали! Тем более в котельной много угля, я куплю уголь, и это будет дешевле, чем покупать печь!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впервые в жизни понял, что работа его отца с котлами может быть такой полезной. Хань Чжицзюнь и Чжэн Пин рассмеялись; что касается выпечки хлеба, это не было чем-то необычным, и Гао Тинцюань быстро нашел необходимую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вопрос с жареной курицей. Вкус курицы из KFC они точно не смогут повторить, но могут создать свой собственный. Обжаривание курицы в муке — это одно, но главное — это процесс маринования, какие специи использовать и в каком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итоге приготовили два варианта: один был более острым, а в другом использовалось больше специй, что делало его более ароматным. После жарки все пробовали, и если что-то было не так, мариновали мясо заново и жарили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Чжэн Хайян уже не хотел слышать слово «жареная курица».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одиннадцать или двенадцать дней мужчины и женщины были заняты только «картофельным пюре» и «жареной курицей». Поскольку все ингредиенты были куплены за свои деньги, они не могли их выбрасывать, и приходилось съедать все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Тинъин и Гао Тинъюэ, учившиеся в старшей школе, тоже переели. Гао Тинъюэ однажды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говорят, что от меня пахнет жареной курицей из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все делаем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Хайян в последнее время был немного расстроен. После того как он покормил Хань И картофельным пюре, он заметил, что теперь Хань И хочет, чтобы его кормили всегда, словно он выбрал его своим «нянькой».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волноваться: если я с детства буду нянькой, не стану ли я в будущем слишком женоподобным?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сюрпризов. Они приехали в Пекин ради Азиатских игр, а теперь занимаются западным фастфудом.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отчетливо помнил, что его перерождение произошло не так давно, а в это же время в прошлом году они все еще жили в маленьком городке Цзянбэй. А теперь они уже были в Пекине, занятые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Тинцюань, Чжэн Пин и Хань Чжицзюнь вложили свои деньги: Гао Тинцюань — 20 000, Чжэн Пин — 10 000, а Хань Чжицзюнь — 40 000.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 Гао Тинцюань через знакомых снял помещение на перекрестке Дунсы. Оно не могло сравниться с трехэтажным зданием KFC на Цяньмэнь, было всего одноэтажным, но довольно большим, примерно такого же размера, как первый этаж KFC, и с хорошим расположением. Снять его удалось благодаря связям мамы Цици, которая работала в почтовом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другие несколько раз ездили в KFC, изучали оформление вывески, дизайн интерьера, даже туалеты. Они не хотели полностью копировать, но старались создать что-то похожее: какой использовать пол, как покрасить стены, как расставить столы и стулья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нужно было найти хороших сантехников, каменщиков и плотников. В то время уже были небольшие строительные бригады, где один бригадир руководил группой рабочих. Гао Тинцюань нашел знакомого, с которым можно было договориться о цене и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конец июня и июль ушел на ремонт. Чжэн Пин и Хань Чжицзюнь бегали по рынкам, заказывали кухонное оборудование, покупали упаковочную бумагу и подносы, договаривались с фабриками о поставках салфеток и туалетной бумаги… Они так загорели, что Гао Тинцюань, который обычно был бледным, к концу лета стал почти как Бао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ингредиентами проблем не было: овощи, фрукты, салаты и курица легко доставались. Сложнее было с колой. Они нашли дистрибьютора в Пекине и несколько дней торговались, но смогли сбить цену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Дистрибьютор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дать вам скидку, но вы должны понимать, что иностранцы думают иначе. Мы, китайцы, если покупаем много, то ожидаем скидку, и это нормально. Иностранцы же следуют контракту и считают нас странными: почему цена должна меняться, если мы покупаем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прямолинейны,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вернулся и рассказал об этом, все посмеялись. Чжэн Хайян же подумал про себя: «Когда наша страна станет мощным рынком, иностранцам придется привыкать к нашим правилам. Сейчас они высокомерны, но потом это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последнее время тоже думал о фастфуде. Он вспомнил, как KFC смог открыть столько филиалов в Китае, и ни одна местная сеть не смогла с ним конкурировать. На самом деле, у них были свои уникальные особенности. Когда он учился в университете, на уроках менеджмента немного говорили о KFC, и он кое-что запомнил — стандартизация, детали, сервис, локализация.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продолжая быть «нянькой», иногда заходил на кухню, чтобы приготовить Хань И картофельное пюре. Из пяти раз один раз Хань И отказывался есть. Он пробовал ложку, лизал и отворачивался. Чжэн Хайян сам пробовал, и вкус действительно был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разница во вкусе была небольшой, Хань И ел, а если большой — отказывался. Чжэн Хайян начал думать: «А если клиент купит жареную курицу в нашем магазине? Первый раз вкусно, второй раз тоже, но если в третий раз вкус будет хуже, вернется ли он? Или если сегодня и завтра вкус будет разным, захотят ли они снова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себе, Чжэн Хайян понял, что сам бы не вернулся. Кто захочет тратить деньги на невкусную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Стандартизация в еде должна гарантировать, что вкус остается неизменным на протяжении долгого времени. Чжэн Хайян, съев столько раз KFC, заметил, что так и есть: каждый раз вкус жареной курицы одинаковый, картофельное пюре всегда одного цвета и текстуры, салат всегда одного объема, даже размер хлеба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детали и сервис. Чжэн Хайян запомнил, что KFC и Макдоналдс всегда чистые, столы постоянно убирают, полы моют, туалеты всегда в порядке, раковины никогда не забиты, а персонал всегда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локализации, это значит, что нужно адаптировать меню под китайские привычки, постоянно улучшать его, чтобы выделяться на фоне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смог понять это не потому, что он был умнее, а потому, что он был «перерожденцем». Чжэн Пин и Хань Чжицзюнь не замечали таких вещей, они были сосредоточены на ремонте магазина, и Чжэн Хайян нашел подходящий момент, чтобы ненавязчиво напомнить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Чэн Баоли приготовила фруктовый салат, но соуса было слишком много, и вкус был слишком насыщенным. Чжэн Хайян попробовал и выплюнул, сказав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салат невкусный. Почему каждый раз вкус разный, а в KFC салат и жареная курица всегда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не придала этому значения, шлепнув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Линлин, услышав это, задумалась и, к радости Чжэн Хайяна, поняла скрытый смысл. Она специально сходила на Цяньмэнь и купила несколько порций KFC, а через два дня купила еще раз. Попробовав, она убедилась, что вкус действительно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вернулась и обсудила это с Чэн Баоли на кухне, держа в руках купленный салат: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будущем будем делать салат, точно отмеряя количество листьев салата и нарезанных фруктов, и добавлять определенное количество соуса, чтобы вкус и объем всегда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маринования курицы тоже должно быть фиксированным, количество муки для обваливания, воды и яиц должно быть определенным. При выпечке хлеба тоже нужно следить за размером, а в картофельное пюре добавлять определенное количество масла, молока и куриного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каждый раз делать разный вкус. Люди платят деньги, чтобы поесть, и если каждый раз вкус разный, кто захочет приходить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 Если я с малых лет буду нянькой, не стану ли я потом женоподобным?!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Гуньгунь: Нет, станешь пассивом.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