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не отрывал от него своего черного взгляда, в котором читались горячее желание и собственничество. Он просунул руку под одежду Бай Линшэна, поглаживая его упругую талию, и, заметив, как затуманились глаза партнера,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прищурился, посмотрел на него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это он запомнил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мужчин так нежно обнимаются, легко перейти грань дозволенного. Бай Линшэн, что было редкостью, проявил необычный пыл, и, ощутив удовольствие, сам потянулся, чтобы обнять шею Тан Чжаонина.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Тан вам скажет: в такой ситуации сохранять спокойствие — это не добродетель Лю Сяхуэя, это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Бай Линшэн, постанывая, позволил Тан Чжаонину искупать себя поцелуями, пока, наконец, не кончил ему в ладонь. Он лежал, тяжело дыша, с раскрасневшимся лицом. Но вдруг его сознание прояснилось, и 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«Небеса... Что он вообще творит этим утром...»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Линшэн, как заяц, метнулся с кровати, натянул штаны и с недоверием уставился на Тан Чжаонина: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окинул взглядом его еще не одетый торс: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сил у меня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делах один в поле не воин. Бай Линшэн, смущенный, не знал, что сказать, и, в сердцах, повернулся, чтобы уйти в ванную. Он прекрасно помнил, что произошло, и воспоминания были довольно яркими. Мысль о своем поведении заставляла его желать провалиться сквозь землю. Ведь он всегда был настоящим активом, это была его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не смог справиться даже с таким слабым, как Тан Чжаонин?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просто окунул лицо в раковину, пуская пузыри, пытаясь забыть все эти стыдные моменты. Но вдруг кто-то подошел сзади, и он резко поднял голову, увидев Тан Чжаонина, стоящего позади и обнимающего его одной рукой, пока другой 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совсем потерялся, глядя на эти изящные пальцы Тан Чжаонина, которые напомнили ему о недавнем безумии.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тебя не трогаю, — Тан Чжаонин положил подбородок на его плечо, голос звучал устало. — Но я все же болен, и ты должен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«Ты-то сам знаешь, что ты больной, правда!»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хотел прочитать ему нотацию о том, как должен вести себя настоящий больной, но, подумав, понял, что сам утром вел себя слишком развязно, что было еще хуже. Ему стало стыдно поучать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придется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Бай Линшэн взял на себя обязанности по уходу за Тан Чжаонином, хотя, по правде говоря, делать особо ничего и не требовалось. Лекарства готовили другие, еду тоже не нужно было готовить, он лишь подавал чашки и сидел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отправился в «Шэнтан», чтобы завершить последние дела, а затем поспешил домой. Только переступив порог, он снова был перехвачен Е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Шэн не хотела говорить ничего особенного. Тан Чжаонин был нездоров, и она, как мать, беспокоилась, не повторит ли он судьбу своего отца, ушедшего из жизни слишком рано. В ее глазах, раз Бай Линшэн уже спал с Тан Чжаонином, значит, они должны быть вместе всю жизнь, поддерживая друг друга в болезни и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был еще молод, и матери всегда кажется, что он недостаточно осторожен. Она держала его за руку, наставляя то о заботе за Тан Чжаонином, то о том, чтобы он не ущемлял себя. Бай Линшэн, наконец, усадил ее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Болезни и смерть — это естественная часть жизни. Бай Линшэн считал, что он, человек, вернувшийся с того света, и Тан Чжаонин, вечный больной, в каком-то смысле прекрасно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вторую жизнь, Бай Линшэн решил жить более свободно. Оставаться рядом с Тан Чжаонином, не убегая и не сопротивляясь, было не из-за покорности или безразличия, а скорее из чувства, что весь мир — его дом. Свобода, раскованность, делать то, что хочется, есть то, что хочется. Хотя Тан Чжаонин и был властным, он не слишком вмешивался в его жизнь, лишь отводя пару туч, когда это было нужно. Это чувствовалось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не проявляет ни капли беспокойства или скрытой печали, Е Шэн успокоилась. Видимо, он действительно любит Тан Чжаонина.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Линшэн, ты уже взрослый, и мне нечего тебе сказать. Главное, чтобы ты и Чжаонин были счастливы. Но мужчина должен быть ответственным. Чжаонин так заботится о нас, и ты тоже должен хорошо к нему относиться. Когда он болен, не стоит с ним ссориться,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Шэн, казалось, намекала на что-то. Бай Линшэн моргнул, подумал, затем посмотрел на свой воротник и с ужасом понял, что она, вероятно, вообразила себе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поспешно, смешно и грустно одновременно,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ничего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пусть не было, — Е Шэн похлопала его по руке. — Чжаонин ждет тебя наверху,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действительно хотел заплакать. Этот тон, точь-в-точь как у Тан Чжаонина, был просто издевательством. Что значит «пусть не было»? Вы что, меня утешаете?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Шэн не стала слушать его объяснений и направилась на кухню проверить, как идет приготовление куриного супа. Бай Линшэн, смирившись, напомнил ей не переутомляться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Тан Чжаонин все еще спал, лежа на боку, с книгой в руках. Бай Линшэн подошел, поправил одеяло, сползшее до его талии, взял книгу и взглянул на обложку. Ого — «Невинный квартирант и прелестная хозяйка».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тот читает что-то вроде финансовых трудов, а оказалось, что это такие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Бай Линшэна разгорелось, и он не смог удержаться. Решив воспользоваться моментом, пока Тан Чжаонин спит, он сел на пол и открыл книжный шкаф у кровати. Правой рукой он взялся за ручку с изображением дракона, чувствуя себя так, будто вот-вот откроет ящик Пандоры.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там за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собрание сочинений Гулуна.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«Тайны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Шерлок Холмс.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Манга «Золотая душа».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прав, это действительно был ящик Пандоры, полный самых разных книг. От нечего делать Бай Линшэн взял мангу, сел на пол, прислонившись спиной к кровати,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это слишком жестоко. Кто автор? Выходи, обещаю, что убью!»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погрузился в пучину печали, как вдруг чья-то рука опустилась на его голову, растрепав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раздался слабый голос Тан Чжаонина.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Линшэна, которая собиралась оттолкнуть его, замерла. Вместо этого он схватил ее, повернулся и, оперевшись на край кровати,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голос звучит слабее, чем утром? Тебе снова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покачал головой, но Бай Линшэн чувствовал, что его ладонь была влажной от пота, а сам он выглядел очень уставшим, его изящные брови слегка нахмурились, и он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вытер ему пот и помог сесть, дав немного воды. Тан Чжаонин действительно был слаб, но, несмотря на это, он улыбался, опираясь на плечо Бай Линшэна, и, коснувшись пальцем его межбровья,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хмурься, Яма не так-то просто меня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шутишь, — Бай Линшэн снова уложил его, затем вышел и позвал домашнего врача, который временно жил у них. Врач был пожилым мужчиной, выглядел опытным и внушал доверие. Поскольку Тан Чжаонин каждый год в это время чувствовал себя хуже, а в подростковом возрасте однажды чуть не умер, старый врач каждый год приезжал в дом Тан, чтобы быть рядом на случай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внимательно осмотрел Тан Чжаонина и сказал Бай Линшэну, что ситуация не так плоха, как он думал. В этом году все шло лучше, и при должном уходе он выздоровеет за неделю. Главное — следить за ним, чтобы он не вел себя как обычно, а принимал лекарства и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записал все рекомендации. Дядя Лу и Сестра Чжу не помогали, видимо, решив полностью доверить заботу о молодом хозяине ему. Когда Бай Линшэн был рядом, они даже не заходили в спальню, принося еду и лекарства только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