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положил карты на стол, прикрыл глаза, словно собираясь заснуть, и медленно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игра только начинается, у дилера много карт, и нужно делать ставки осторожно. Когда карт остаётся мало, их легче посчитать. Если у дилера меньше 16 очков, он обязан взять ещё одну карту. Если накопленное значение достаточно велико, в такой ситуации можно увеличить ставки. Конечно, это не гарантирует 100% выигрыша. Возможно, дилеру достанется самая маленькая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остаётся только винить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смотрел на Лян Цианя и улыбался. После трёх месяцев перерождения он наконец почувствовал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маленькая игра, но Цзянь Боинь уже увидел достаточно того, что хотел, и нашёл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обладал достаточным талантом и умом, чтобы стать незаменимым человеком в его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 игра продолжалась, ты бы выигрывал всё чаще, верно? — с улыбкой спросил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игра — это развлечение. Если бы я продолжал выигрывать, в следующий раз меня бы не пустили, — Лян Циань был честен. — Не проигрывать —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я рассказал всё, что вы хотели узнать. Есть ли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скрестил руки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 так легко дал мне 100% прибыли, как я могу просто отпустить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наконец перешёл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пригласить вас присоединиться к моей компании в качестве генерального директора «Шэнтай».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интересно, — Лян Циань улыбнулся, оставаясь равнодушным к этому «подарку с неба», но в душе уже обдумывал намерения Цзянь Боиня.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показал никакого удивления и был весьма терпим к рассеянности Лян Цианя: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господина Ляна есть свои планы на будущее, но, возможно, стоит рассмотреть ещё один вариант. Ведь будущее полно возможностей. Несомненно, сотрудничество со мной принесёт вам максимальную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проявил уверенность и решительность, улыбаясь,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не хотите ли заключить со мной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всегда был успешным игроком и не упускал возможности участвовать в интересных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пари? — спросил он. Конечно, он не собирался легко поддаваться уговорам Цзянь Боиня, но в процессе переговоров выбрал выгодную для себя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нашёл его и подготовил щедрый подарок, так что он не собирался уходить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критической точке цены на золото, — сказал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 считает, что цена на золото достигла пика? — Лян Циань заинтересовался. Он изменил позу, удобно устроившись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Месяц, — спокойно ответил Цзянь Боинь. — Если в течение месяца цена на золото резко упадёт или обвалится, господин Лян согласится работать на меня. Я предложу вам годовую зарплату по рыночным стандартам плюс долю акций. В противном случае я больше не буду вас беспокоить и даже предложу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выгодные условия? — улыбнулся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вы этого достойны. Нельзя не признать, что Цзянь Боинь был очень мудрым руководителем, знающим, как привлечь талантливых людей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недолго раздумывал и почти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был человеком довольно свободным, поэтому он не испытывал особого отвращения к пари Цзянь Боиня, хотя и чувствовал естественную настороженность к такой агрессивной личности. Он почувствовал в нём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Ляна за возможность, которую мы даём друг другу, — Цзянь Боинь улыбнулся с искренним удовольствием, что немного смягчило 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мельком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был действительно красивым мужчиной. Если бы он не сразу представился, его можно было бы принять за звезду, попавшую не на ту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соглашения Лян Циань не задержался надолго, и Цзянь Боинь отправил его домой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Фэн, неся с собой еду на вынос, как раз встретил Лян Цианя, выходящего из роскошного автомобиля. Он удивился, но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они с Лян Цианем снимали двухкомнатную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всё в порядке? — Цянь Фэн подошёл к Лян Цианю, глядя на уезжающую машину, с лёгким напряжением в голосе. Он знал Лян Цианя много лет и был в курсе его семейных проблем. Теперь, когда наконец наступило спокойствие, он больше всего боялся, что кто-то снова начнёт доставать Лян Цианя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пойдём наверх, — Лян Циань похлопал его по плечу. — Расскажу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Фэн кивнул и последовал за Лян Цианем наверх, решив сначала поесть, а потом обсудить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на кухню, вымыл руки, разогрел еду и, доставая посуду из шкафа,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ты уже поел? Хочешь поесть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Фэн разогрел еду, заварил чай для Лян Цианя и вышел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сидел в гостиной, возясь со своим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 на стол, Цянь Фэн заглянул на экран. Бесконечно прокручивающиеся цифры заставили его глаза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давно не касался этого старого компьютера, и очевидно, что что-то заинтересовало его, иначе он бы оставил его пылиться.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любопытство Цянь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знал, что он хочет спросить, и медленно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меня привёз, заключил со мной пари. Если я проиграю, он станет моим боссом, — Лян Циань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спорили? —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цена на золото достигла пика, и в течение месяца она резко упадёт, и этот спад будет продолжаться в краткосрочной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Цянь Фэн опомнился и машинально возразил. Хотя он и не был специалистом в финансах, но, будучи рядом с Лян Цианем столько лет, он разбирался в этой сфере. — Сейчас рынок находится в упадке, ситуация с товарными фьючерсами ужасна, и именно сейчас золото должно расти. Даже пожилые люди на улицах скупают золото. Как оно может достичь пика и упасть в краткосрочной перспективе?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прав, — Лян Циань лениво ответил. — Последние изменения в цене на золото кажутся странными, похоже на последний всплеск перед падением. Эта линия почти вертикальна.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график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утверждает, что результат будет виден в течение месяца. Возможно, я что-то упустил? — Лян Циань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я не совсем понимаю, — Цянь Фэн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Золото. Сейчас фондовый рынок в упадке, инвестиционная ситуация ужасна. Разве золото не падает только в периоды роста и благополучия?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общим рыночным законам, золото изначально использовалось как защита от инфляции. Но на практике многие используют его для спекуляций. Несколько обвалов золота сопровождались экономическим ростом, когда фондовый рынок процветал, и экономика была в хорошем состоянии. Кто тогда покупал 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периоды экономического спада золото становится приоритетным выбором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этой общей закономерности, цена на золото должна продолжать расти, по крайней мере, в краткосрочной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падение? Да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Фэн не мог понять, и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ситуация на фондовом рынке постепенно улучшится? Экономика начнёт расти? — неуверенно спросил Цянь Фэн, хотя сам понимал, что такие предположения безответственны.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Стратегия «увеличения и уменьшения», которой пользуется Лян Циань, взята из книги «Эдвард Торп, отец квантов: тайны закона больших чисел», где рассказывается, как считать в «21», а также объясняются некоторые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притворитесь, что вы этого не знаете, и дайте Лян Цианю насладиться моментом...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