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И не заметил, как на его правой ладони медленно проявилась крошечная алая точка, слегка тусклая, но странным образом притягивающая внимание. Каждый раз, когда его ментальная сила увеличивалась на малую долю, эта точка жадно поглощала её, постепенно становясь всё ярче. На первый взгляд она напоминала драгоценный рубин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И завершил медитацию, точка исчезла, и его ладонь вернулась к своему обычному цвету, будто алый след никогда и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свежим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 осознал, что медитировал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хороший результат, и Цзин И мог гордиться собой, превосходя большинство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что его ментальная сила стала более сконцентрированной, и использовать её стало легче, хотя общий объём, казалось, не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ведь это только начало. Прогресс не приходит так быстро! Нужно терпение и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глубокой погружённости в медитацию он пропустил обед, и теперь не знал, ждал ли его кто-то. Выйдя из комнаты, он не увидел адмирала Чэня, госпожу Чэнь и надоедливого Ястреба, зато заметил молодого военного, чьё лицо показалось ему знакомым. Это был, вероятно, член охраны, который сидел в гостиной с серьёзным видом и встал, как только увидел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Цинь, адмирал Чэнь и другие заняты и не вернутся на обед. Они поручили мне передать вам это. Кроме того, исследовательский институт прислал отчёт о генетическом совпадении. Вот он, 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мог сдержать раздражения от обращения «Супруга Цинь». С каменным лицом он ответил серьёзному военному: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Цзин 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отчёт и бегло просмотрел его. Этот документ определял, сможет ли он растить ребёнка своего покойного мужа — ситуация была просто абсурдной. Он одновременно надеялся, что совпадение не произойдёт, чтобы избавиться от этой нелепой ситуации, и боялся, что потеряет свою ценность, и семья Цинь разозлится... Чувства были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четыре больших иероглифа: «Абсолютная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мелким шрифтом шли объяснения и выводы. Первую часть он не понял, но в конце всё сводилось к одному: исследования показали, что гены супруги Цинь и майора Цинь идеально подходят друг другу. Ребёнок, зачатый ими, не будет иметь генетических дефектов, и с большой вероятностью родится гением с генами двойного S-уровня. Такая совместимость крайне редка. Поздравляем супругу Цинь и майора Цинь с таким удачным брачным союзом. Это благословение Бога и удача для Федерации,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абзаце, видимо, автор отчёта, закончив восхищаться, вдруг вспомнил, что один из тех, кого он поздравляет, уже мёртв. Поэтому он добавил строку: «Мы глубоко сожалеем о трагической гибели майора Цинь Мэна. Супруга Цинь,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«Супруга Цинь». Весь текст пестрил этим обращением. Супруга Цинь,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научный работник, разве можно писать такие небрежные отчёты? Это ли не предательство Федерации 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едва сдержался, чтобы не скомкать отчёт и не выбросить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охранника, решив не готовить обед — злость уже набила ему оскомину. В конце концов, жертвенные подношения для его мужа были использованы, и если он проголодается, можно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охранник был крайне разочарован. Он надеялся, что сможет попробовать что-нибудь вкусное. Ведь последние несколько дней в резиденции адмирала во время обеда стоял такой аппетитный аромат, что это было настоящей пыткой. Кто бы не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худощавый мужчина с дерзким видом, держа во рту стебель травы, ткнул пальцем в бок крупного парня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Бурый медведь, ты знаешь, зачем адмирал вызвал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поднял головы, просто покачал ею, явно не проявляя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мужчина наклонился и взглянул на его терминал, затем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там так увлечённо смотришь? Чёрт, да это же жена Братца Ястреба! Эй, вытри слюни, они уже на полметра текут! Это жена брата, если у тебя есть какие-то грязные мысли, я тебе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парень с детским лицом, услышав слова худого, сразу заинтересованно подошёл ближе и с хитрой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Медведь, ты тоже видел фото и видео жены Ястреба? Нашему Братцу Ястребу повезло! Но смотри только, в этом вопросе я согласен с Одиноким Волком — держи себя в руках,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конференц-комнате было четверо. Кроме троих упомянутых, последний напоминал обезьяну — угрюмую и жестокую, с рубцом, пересекающим лицо, что делало его довольно пугающим. Он не говорил ни слова, а лишь холодно посмотрел на Бурого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выключил терминал, поднял голову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смотрел, о чём вы думаете? Это же человек Братца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Волк и парень с детским лицом презрительно фыркнули. Этот похотливый медведь, как это возможно, что у него такое честное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странно. Адмирал Чэнь всегда был пунктуален, но они уже ждали более десяти минут, и их всё ещё держали в неведении. Сначала они пытались сохранять вид профессиональных военных, но постепенно расслабились, развалившись на стульях и болтая о том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Погибший две недели назад майор Цинь Мэн был тем самым «Братцем Ястребом», о котором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Медведь с честным лицом, высокий и худой Одинокий Волк, улыбчивый Тигрёнок и обезьяна с рубцом на лице — все они были членами секретного спецотряда, и Цинь Мэн был их лидером. В отличие от сияющей национальной иконы майора Цинь Мэна, этот спецотряд был практически незаметен. Но если бы у вас был достаточно высокий уровень доступа, вы бы обнаружили, что во многих успешных военных операциях участвовал таинственный и могущественный человек под кодовым именем «R», который был подобен оружию, поражающему цель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члены отряда «R» оказались довольно разочаровывающими. Где же обещанная таинственность и мощь? Это же просто солдафонство!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остановился у входа и грозно посмотрел на этих сорвиголов: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Ястреб жив? Кто вам сказал?! Это высшая военная тайна, разглашение которой карается военным трибуналом!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Медведь добродушно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сами нам сказали.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увидев четыре ухмыляющихся лица, и с досадой указал на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посмели обмануть меня... Ну ладно, Ястреб всё равно скоро вернётся в строй. Иначе такие фокусы бы на меня не подействовали! Безрассудные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говорит что угодно, но цель была достигнута, и солдафоны широко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Братец Ястреб? Мы уже две недели его не видели, соскучились. Он что, девушка, чтобы мы за ним на паланкине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дерзости не остались без ответа, и вошедший следом Цинь Мэн немедленно принялся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Мэн одерживал верх, но затем четверо объединились и устроили своему лидеру, инсценировавшему «ложную смерть», настоящую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золотым пальцем я смогу покорить звёзды и моря! А что до титула «Супруга Цинь», я избавлюсь от него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Мэн: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