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отлетели на достаточное расстояние, таймер на бомбе, установленной на транспортнике, сработал. Тот обычный на вид транспортник пиратской банды «Инверсия» взорвался в бескрайнем звёздном море, выбросив крошечный, ничем не примечательный фейерверк, а затем быстро исчез, словно никогда 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теперь нужно было отправиться к двум оставшимся базам «Инверсия», чтобы проверить. Ведь иногда сведения, добытые с таким трудом, не обязательно правдивы, возможно, это специально сделанная врагом дымовая завеса. Если без проверки яростно рванут туда, ошибутся местом и упустят настоящих злодеев, то все предыдущие старания станут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связались с Адмиралом Чэнем. Как только информация будет подтверждена, подготовленные силы военного округа будут быстро и скрытно введены в бой. Одновременная атака с трёх сторон, точечный удар, гарантированно уничтожающий живую силу «Инверсии» в кратчайшие сроки, не оставляя даже целых черепиц!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операции можно только победить, проигрыш недопустим!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«Инверсия» — это первый гвоздь, который Иксиане вбили внутри мисиан.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это разведывательный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разведывательный камень не вызовет никакого внимания со стороны Федерации, то те банды космических пиратов, которые наблюдают со стороны, непременно воодушевятся — ради выгоды эти негодяи даже не против продать душу дьяволу, так что сговор с Иксианами для них 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слишком самонадеянные ребята, вероятно, думают, что они могут угождать обеим сторонам, считая себя умными и способными, и им суждено покорить звёздное море и достичь вершины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гвозди, забитые Иксианами, расцветут повсюду, и они будут с радостью смотреть, как мисиан, будучи перемешанными «своими», попадут в пассивное положение и будут в большой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мисиане увидят сквозь их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момент разотрут этот разведывательный камень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курицу, чтобы напугать обезьяну, и дать всем этим шатким элементам ясно увидеть конец тех, кто становится собакой для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дать всем понять: стоит только Федерации решиться, какая бы это ни была сила, не избежать участи быть развеяными прахом, даже если они перейдут к Иксианам, что толку? В критический момент смогут ли Иксиане их прикрыть? Слишком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абсолютное большинство сил на время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призрачных мехов выстроились в строй и полетели к координатам одной из оставшихся двух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командной частоте Братец Ястреб уже высказал позицию: учитывая важность задачи, он сначала запишет в долг, а у малого Бурого Медведя жизнь уже вошла в обратный отсчёт. Пусть в последние два дня старается поесть чего вкусненького, а потом моет шею и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…Бурый Медведь яростно призывал: пока он не попробует еду Супруги Ястреба, он ни за что не будет сидеть сложа руки и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тебе это никогда не попробовать, я тебе гарантирую! — сурово сказал Братец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не верю, — Бурый Медведь до смерти не желал раскаиваться. — Если ты посмеешь позволить Супруге Ястреба меня дискриминировать, я вытащу твою истинную морду и покажу Супруге Ястреба! Он, глядя на то, что я тебя предал, возможно, даст мне много преимуществ, ха-ха-ха… Он точно не знает, что ты, поверхностно притворяясь мужским богом, на самом деле до чего же извращен! Выйти за тебя — это действительно напрасно потратить такую хорошенькую Супругу Ястреба…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находящийся далеко на Золотой Звезде, и не подозревал, что в звёздном море, к которому он стремился, несколько мужчин уже подвергаются внутренним распрям из-за него… В то время как они препирались, Цзин И упаковал приз для ребёнка под ником «Красавчик номер один» и напрямую отправил экспресс-доставкой в резиденцию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разделён на две части: в чёрной маленькой коробке украшение, в чёрной большой коробке еда. Первое можно не трогать, а второе нужно положить в холодильный шкаф, срок годности более месяца, конечно, чем раньше съесть, тем вкуснее… Если не можете быстро съесть, обязательно помните, чтобы положить в холодильный шкаф!!! Иначе легко испортится, спасибо за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доставку, Цзин И ещё и связался с Госпожой Чэнь, сообщив ей, что у него ребёнок по имени «Красавчик номер один» вытянул приз, адрес оставлен в резиденции адмирала, возможно, нужно будет потрудиться им помочь передать. Вместе с доставкой было отправлено ещё и подарок для неё и Адмирала Чэня, тот был отдельно упакован в красную коробку, с двумя другими чёрными коробками его было очень легко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приняла связь, на секунду замолчала, а затем с загадочной улыбкой поблагодарила и согласилась обязательно помочь передать, потом попросила Цзин И не всегда думать о них, у них всего в достатке, но если у Цзин И есть что-то, в чём нужна помощь, обязательно нужно сказать, ни в коем случае не терпеть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согласился, ещё несколько слов поболтал с ней и прервал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 сказала ему, что с тех пор, как раньше видела его личную страницу, её затянул в яму комикс со странным стилем, и она с Адмиралом Чэнем сразу же добавили его в подписчики. Поэтому загруженную им финальную главу комикса они также в первый раз увидели, и настроение было весьма…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должно было следовать за глупыми фанатами внизу, тронутыми до слёз, но, к сожалению, стоило вспомнить Малыша Цинь, который всё ещё выполнял задание, стоило вспомнить, что он, крадя время, чтобы зайти в интернет, нажимал на страницу Цзин И, словно открывая дверь в новый мир, то выражение лица вообще боялось представить… Госпожа Чэнь больше не могла тронуться до слёз… Честно говоря, она была действительно жестокой и безжалостной, потому что она, наверное, была единственным читателем, который смеялся до боли в животе над такой историей, терзающей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ненавидела того карьериста Цинь Чжэнъюй, но должна признать, что подсчитать и найти для Цинь Мэна такую жену, должно быть, самое совестливое дело, которое он сделал в этой жизни! Потому что Малыш Цзин определённо является бичем Малыша Цинь! Эти двое созданы небом и землёй, просто не могут быть более подходящими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почувствовала, что она с большим нетерпением ждёт дней, когда эта пара будет жить как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отправил в подарок «Красавчику номер 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тоже, как бы ни называли, предпочитал называться «Красавчик номер один»… Хотя есть и преимущества: такой безумный стиль рисунка, наверно, кто угодно не смог бы догадаться, что под альтом будет Цинь Мэн, тот ледяной крутой парень и национальный мужской бог в глазах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Экспресс-доставка была очень быстро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Вскрыли посылку, внутри аккуратно лежали три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коробки: чёрная была чуть больше, высотой с колено, красная была поменьше, высотой с предплечье. Обе квадратные, упакованные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чёрной маленькой коробки, то она была только с два кулака, когда поднимали, можно было почувствовать внутри дзынь-дзынь, и не знали, что это за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как раз хотела сначала открыть красную коробку, как раз в это время Адмирал Чэнь закончил дела в военном округе и вернулся домой. Он толкнул дверь, увидел эту сцену, снимал пальто и вешал его на вешалку,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покупали, — ответила ему Госпожа Чэнь, вскрывая упаковку. — Это приз, который Цзин И отправил «Красавчику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очень чётко произнесла «Красавчик номер один», в голосе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тайком вскрываешь вещи этого парня! — Адмирал Чэнь сказал с полной серьёзностью, хотя очень скоро не выдержал 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молодец! Я тоже посмотрю… Столько всего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меряешь других по себе, — Госпожа Чэнь косо посмотрела на него. — Это красное — попутно подарено нам! Я ещё не вскрывала подарок А Мэна…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 ещё что-то досталось? Я чувствую сладкий аромат! — Адмирал Чэнь сменил тему. Он тайком проглотил слюну, 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Цзин И этот парень и запомнил, что нам отправить, считается довольно воспитанным, но как он всегда посылает какие-то приторно-сладкие вещи… Эх, ничего не поделаешь, выбрасывать жалко, придётся затолкать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заталкивай, раз не любишь, я люблю, всё достанется мне! — Госпожа Чэнь не обратила внимания на то, что Адмирал Чэнь, услышав её слова, подпрыгивал на месте. В это время она уже открыла красную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кремовый торт размером примерно восемь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Проснулся… После еды вдруг захотелось блеснуть стишком — 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холодный зимний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Выспаться ещё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тёплого одеяла до скончания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какое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жадные маленькие бесенята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будите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