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Му вышел из ресторана с гордо поднятой головой, совершенно не обращая внимания на свою лысину. Его уверенность заставила всех, кто его встретил, не придавать особого значения его причёске. В наше время молодёжь часто экспериментирует с причёсками, и кто-то даже делает свои волосы похожими на птичье гнездо. Лысая голова — это вполне нормально,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подошёл к стойке, чтобы расплатиться картой, и, не задумываясь, взял розу. Повернувшись, он сунул её в нагрудный карман рабочей куртки Чжоу 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изменился в лице, вытащил розу и бросил её в Чэнь Му, затем быстро вышел и сел в такси, ожидавшее у входа в Мошуйцзю.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поймал розу и увидел Линь Аньле, одетого в форму официанта. Тот быстро подбежал к нему с искренней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 — резко ответил Чэнь Му. — Ты пришёл посмеяться надо мной? У официантов Мошуйцзю такие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розу в лицо Линь Аньле и смотрел на него с насмешкой, наблюдая, как тот моргнул и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Аньле не терпел унижений. Стоило кому-то поставить его в неловкое положение, и он обязательно мстил сторицей. Теперь, когда Чэнь Му так поступил, Линь Аньле будет ненавидеть его всей душой. Чэнь Му скрестил руки на груди и начал кричать, что хочет вызвать менеджера, чтобы уволить этого невоспитанного официанта. Линь Аньле мог терпеть, но Чэнь Му больше не хотел. Теперь, добавив масла в огонь, он мог показать Линь Аньле, каково это — иметь власть. Вероятно, это ускорит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тщательно ни следили, всегда найдётся лазейка. Возможно, было бы неплохо отправить мать и бабушку на месяц в туристический город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Чжоу Ицзинь был в ярости, он весь день не удостаивал Чэнь Му ни единым добрым взглядом, когда тот занимался модернизацией боевой машины. Чэнь Му, однако, не обращал на это внимания и начал расспрашивать одного из сотрудников Автограда Хэнфэн о местных новостях, прикрываясь тем, что ухаживает за Чжоу Ицзинем.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хотя и не понимал, какое отношение ухаживание за Чжоу Ицзинем имеет к системе безопасности Автограда Хэнфэн, получил от Чэнь Му сумму, равную его полугодовой зарплате, и с радостью рассказал всё, что знал, добавив ещё и слухи о начальстве и любовные истории среди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Чжоу Ицзине он рассказывал ещё более подробно, вплоть до его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действительно талант! Чэнь Му был очень доволен и решил, что в следующий раз обязательно снова поговорит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как обычно, он отправился на верхний этаж Мошуйцзю. Когда он пришёл, Чжао Тяньюй и другие уже были там, и даже Чжао Мин, который обычно опускал глаза, смотрел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стене была застывшая картинка момента, когда он выходил из кабинета, а Чжоу Ицзинь шёл впереди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Чэнь Му. — Комната маленькая, а вас так много, давка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Чэнь, ты сегодня отказался от охоты, чтобы пойти на свидание! — громко сказал Хань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том возрасте, когда пора задуматься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у вас такие вкусы. Я думал, вам нравится тот милый официант, но в итоге вы его довели до слёз, — сказал Сяо Жань,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всегда следил за Линь Аньле, и он это знал,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мой вкус неплох, — ответил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Аньле, возможно, было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Чэнь, а что с твоими волосами? — Чжао Тяньюй, в отличие от других, был больше заинтересован причёской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Сяо Жаня, они так увлеклись романтикой, что даже лишились волос. Что это был за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стоит сменить причёску. У вас есть ещё вопросы? — спросил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Чэнь, ты нашёл человека, который может модернизировать боевые машины, и это здорово. Теперь не придётся тратить деньги на обслуживание, — сказал Хань Цинъюнь, который давно хотел модернизировать свою машину, но не имел на это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думал, как бы подружиться с Чжоу Ицзинем.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потратил на обед 50 000 кредитов, — спокойно сказал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Цинъюнь сразу замолчал. Он с детства жил в бедности, и такие траты были для него немыслимы.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постучал по стене, и изображение на экране сменилось с его лысой головы на зал, где Линь Аньле, улыбаясь, разносил блюда. Казалось, что инцидент с клиентом, который его оскорбил днём, не оставил на нём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Чэнь, что не так с этим человеком? — спросил Чжао Тяньюй, который, в отличие от других, уже организовал слежку за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Линь Аньле смеялся с клиентом, который смотрел на него с недобрыми намерениями. Чэнь Му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Сун Вэнь не пришла ужинать в Мошуйцзю. Вместо этого она столкнулась с важным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практически не занималась ресторанным бизнесом, но в Городе Синъюнь у них была кофейня, которая служила безопасным местом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кабинетов кофейни стояли два высоких охранника, а Сун Вэнь сидела перед главой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тщательно следила за собой, и даже во время беременности выглядела великолепно. Широкое платье скрывало её слегка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практичной женщиной. Чувства ненадёжны, а деньги — вот что важно. Поэтому она льстила Чэнь Каю ради его богатства. Хотя она казалась расточительной, Чэнь Кай никогда не догадывался, что за несколько месяцев их брака она уже накопила 3 000 000 кредитов и получила небольшой дом. Она не собиралась предавать Чэнь Кая, так что даже если бы он захотел развода, она получила бы половину его состояния и могла бы жить беззаботно. Конечно, она не позволила бы ему развестись. Пусть Чэнь Кай её не любит, но имущество семьи Чэнь должно было достаться её будущему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господин Ван, ищете встречи со мной? — улыбнулась Сун Вэнь, ковыряя вилкой торт, но не притронувшись 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дорогой напиток, он мог навредить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обсудить один бизнес, — сказал Ван Лигун, глядя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недооценил её. Он думал, что Сун Вэнь — просто глупая и тщеславная женщина, но перед ним явно была не такая. Она сохраняла спокойствие, что говорило о её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бизнес я могу вести? Я женщина без особых талантов, и всё, что у меня есть, — это муж. Вам следовало бы говорить с ним, — сказала Сун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сюда по приглашению подруги, но встретила Ван Лигуна. Эта подруга, видимо, больше не её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лучше быть женой бизнесмена или самой стать бизнесменом? — прямо спросил Ван Лигун.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Чэнь Кай всегда были конкурентами, и даже если Сун Вэнь расскажет ему об этом разговоре, он не будет против. Если бы Чэнь Кай не был так осторожен, они бы давно нанесли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быть бизнесменом. Вы шутите, господин Ван, — ответила Сун Вэнь, уже нажав кнопку аварийного вызова на своём терминале связи, чтобы уведомить Чэнь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Кай, хотя иногда и поддавался её чарам, не ставил её на первое место. Сегодня у него была важная встреча, и он, вероятно, не успеет приехать. Что касается вызова полиции, она была в безопасности, и зачем ей звать полицию, чтобы они увидели, как жена Чэнь Кая пьёт кофе с Ван Лигуном? А бороться... она хотела, чтобы её ребёнок унаследовал состояние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характер Чэнь Кая. Сейчас вы новобрачные, и он, возможно, хорошо к вам относится. Но что будет потом? Вы хотите повторить судьбу Лю Чжэньчжэнь? — спросил Ван Лигун, сожалея, что не связался с Лю Чжэньчжэнь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женщины, он думал, что сможет её запугать или уговорить, чтобы она действовала против Чэнь Кая. Но теперь он понял, что это будет не так просто. Вероятно, этот разговор закончится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поведение не переходит границы? Какое вам дело до того, как живёт чужая жена? — Сун Вэнь доела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голодать ради своего ребёнка. К тому же, Ван Лигун вряд ли стал бы подмешивать что-то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