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Достигнув Чертога Мяоцин, он обнаружил, что вызвали не только его, но и других, за исключением отсутствующего Фэн Яня. Су Ци, подумав, сел рядом с Фэн И. Тот повернул голову, взглянув на него, но Су Ци лишь холодно кивнул и больше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почти собрались, старый предок Фэнчэн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месяцев практики ваш уровень совершенствования заметно вырос, это хорошо. Сегодня я вызвал вас, потому что через три месяца откроется Секретная территория Красного Клена, и все секты отправят туда своих учеников на этапе закалки ци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секретная территория, опасности там неизбежны. Однако путь совершенствования — это всегда преодоление трудностей, поэтому не будьте трусливыми.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ответили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Фэнчэн, довольный, кивнул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готовьтесь к испытаниям через три месяца. Су Ци,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старый предок Фэнчэн подозвал Су Ци и передал ему меч, излучающий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называется Фэйхун. Хотя он лишь артефакт среднего уровня, его скорость превосходна. Его оставил тебе твой учитель перед уходом. На этой территории много опасностей, не доверяй другим,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взял меч Фэйхун, поднял голову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у тебя планы на это испытание? — спросил старый предок Фэнчэн, не настаивая на наставлениях, а интересуясь мнением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несколько заданий в Зале Заслуг, чтобы набраться боевого опыта перед испытанием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Фэнчэн одобрительно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Хотя уровень мастерства важен, рост духа тоже крайне важен. Ты это понимаешь,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поклонился старому предку Фэнчэну и отправился на Пик Хуэйянь, где находился Зал Заслуг, используя летающий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Иньсянь, хотя и была малочисленной по сравнению с другими сектами, имела немало учеников и слуг, занимавшихся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прибыл в Зал Заслуг, ученики и слуги, входившие и выходившие, заметили его и замерли. Увидев его одежду, они поняли, что он является внутренним учеником, и их выражения стали сложными. Кто-то завидовал, кто-то скрывал ненависть. Су Ци же игнорировал эти взгляды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Зала Заслуг был предназначен для учеников на этапе закалки ци, второй — для тех, кто на этапе закладки основания, третий — для тех, кто на этапе золотого ядра, и так далее. Зал Заслуг имел пять этажей, и задания на четвертом и выше были доступны только великим мастерам на этапе трансформации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основные сведения были записаны в нефритовых свитках, которые выдавались каждому ученику. Су Ци, войдя на первый этаж, сразу привлек внимание управляющего, который вел записи. Увидев, что он направляется к доске с заданиями, управляющий на мгновение удивился, но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старший брат, я не знаю… — начал управляющий, сам находясь на высшем уровне этапа закалки ци. В таких случаях ученики с таким же уровнем обращались к внутренним ученикам как к старшим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лишь холодно взглянул на него и отвёл взгляд. Этот взгляд, лишенный всяких эмоций, заставил управляющего замереть. Когда тот пришел в себя, Су Ци уже перешел к другим заданиям.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отношении к внешним и внутренним ученикам была огромной. Некоторые внешние ученики даже соглашались быть слугами внутренних, чтобы получить достаточно ресурсов для совершенствования. Поэтому, несмотря на холодность Су Ци, управляющий все же последовал за ним. Он понимал, что если не скажет что-то полезное, этот «старший брат» не обратит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знаешь ли ты, что выбор задания имеет свои особенности? —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не ответил, управляющий не сдался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в зале в основном одинаковые, и вознаграждение за них невелико. Если хочешь и практиковаться, и получить больше, можешь посмотреть задания, которые ученики других сект публикуют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управляющий произнес тихо, приблизившись к Су Ци. Тот, уже собравшись оттолкнуть его,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узнать об этих заданиях? — спросил Су Ци, стоя перед доской с заданиями и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вероятно, не знаешь, но в каждом Зале Заслуг есть тайная комната с камнем Цзунтянь. Если ученики других сект хотят выполнить личные задания, они анонимно записывают их на этом камне. Ученики всех сект могут просматривать задания, оставленные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нашел это интересным. В прошлой жизни он не знал о таких тонкостях в даосских сектах, и теперь это казалось ему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дал управляющему духовный камень среднего уровня и, видя его всё более льстивую улыбку,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щедрость внутреннего «старшего брата», стал еще более почтительным. Он повел Су Ци в боковую комнату за главным залом. Там он подошел к книжной полке в углу, и Су Ци заметил, как тот нажал на обложку шестой книги справа на третьей полке. Стена за полкой медленно раздвинулась.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перед внезапно появившимся проходом и поклонился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вход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понял, что управляющий не пойдет с ним, и кивнул, войдя в проход. Стена за ним медленно закрылась, и, оглянувшись, он не увидел ни следа от входа,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безразлично двинулся вперед. Проход был недолгим, и в его конце была деревянная дверь. Остановившись перед ней, он подумал и достал из сумки черный плащ, чтобы скрыть свою фигуру, и маску, блокирующую духовное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Су Ци открыл дверь. Услышав звук, люди внутри взглянули на вход и, увидев замаскированную фигуру,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Су Ци заметил, что все были одеты так же, как он. Однако он не остановился и направился к углу, где стоял стол из сандалового дерева. За ним сидел белый монах, не скрывавший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впервые войдя сюда, замечали его. Белый монах слегка приподнял бровь, глядя на Су Ци, но, увидев маску, тихо усмехнулся. Этот человек был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 спросил белый монах, хотя и не нуждался в ответе, просто чтобы посмотреть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я здесь впервые, прошу вашего наставления, — почтительно ответил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оказался проницательным. Так подумал белый монах Шангуань Лююнь. Осмотрев учеников, рассеянных по комнате, он понял, что, кроме Су Ци, никто не заметил его присутствия. Все лишь удивлялись, почему Су Ци так долго стоит в углу, не замечая Шангуань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Су Ци ему понравилось. Он передал Су Ци нефритовый жетон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этот жетон на камень Цзунтянь, и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почтенный, — поблагодарил Су Ци и подошел к камню Цзунтянь, висящему на светильнике в центре комнаты. Он положил жетон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жетон коснулся камня, тот засветился мягким молочным светом, окутывая Су Ци. Когда свет рассеялся, Су Ци открыл глаза, убрал жетон и, игнорируя многозначительные взгляды, направился к огромному водяному зеркалу на стене. Эти зеркала использовали формации, чтобы проецировать задания, записанные на камне Цзунтянь,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