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начал? Ты лишь пользуешься своим положением в Павильоне Сяньдэ, где у тебя есть поддержка и связи! Ты никогда никого не уважал! Неудивительно, что Принц Цан Юэ сказал, что ты обижаешь Ияо. Раньше я не верил, но сегодня, ради того, чтобы превзойти его, ты даже не пощадил умершую женщину легкого поведения. Это недостойно сына министра! Даже если ты не законный сын и не старший, разве твой отец не научил тебя, что можно говорить, а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никогда раньше не выходил из себя перед такой толпой. Все знали его как мягкого и мудрого человека, которого хвалили за скромность и доброту. Но сегодня он потерял контроль, что было совершенно нехарактерно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был в замешательстве. Почему из-за какой-то мертвой женщины низкого происхождения его так унижают? Он не понимал,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слабое место, и Сяо Цзиньюй не исключение. Его слабость — это его мать, чье происхождение было неизвестно. Мелодия «Легкое расставание» была написана его матерью, но она посвящена не императору, а придворному музыканту. Возможно, эта женщина была пятном на его репутации, но он не позволял никому говорить о ней плохо. Ведь настоящим виновником был император, который отнял жену у другого и разрушил детство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знали лишь о скандале в императорской семье, но детали этой тайны случайно узнал Чжан Ияо. Он посмотрел на Сяо Цзиньи и подумал, что тот действительно не прост. Проведя годы в Наньчу, он все же смог узнать столько секретов дворца. Этот человек действительно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просто высказал свои мысли, не подумав. Я лишь беспокоился за Ияо, боясь, что кто-то узнает об этом запрете, и это может навредить ему, если дойдет до императора. Я слишком переживал. А насчет того, что я его обижал, это вообще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был умным человеком и быстро оправдался.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злись… Это все моя вина. Я просто хотел заполучить партитуру «Судьбы рождения нефрита в облачном море», и все зашло так далеко, — Сяо Цзиньи винил себя, но его взгляд то и дело останавливался на Чжан Ияо. — Он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что разозлил тебя. Можешь наказать меня, как хочешь! Иначе принц узнает и снова скажет, что я создаю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напоминанием Сяо Цзиньюй, что Чжан Чэньци — человек принца, и слишком много говорить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был полон негодования. Что с того, что он человек принца?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Чэньци, если я еще раз услышу твои глупости, даже если ты любимец принца, я не пощажу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Чжан Чэньци.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было… Я все же выиграл, и хотел бы взглянуть на «Судьбу рождения нефрита в облачном море», — слова Чжан Ияо заставили Сяо Цзиньи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третий принц очень дорожит этой партитурой. Ты из-за нее заставил Чэньци выслушать оскорбления, но поднял авторитет Чжан Ияо. Неплохой план! — Ань Жоци был не глуп и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все это заранее спланировали, чтобы я попал в ловушку?»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вы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не думал так далеко. Я просто хотел похвастаться «Легким расставанием», но не ожидал, что все так закончится, — Сяо Цзиньи почесал затылок,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был в замешательстве. Что знает его новый брат? Или он ничего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партитура «Судьбы рождения нефрита в облачном море» привлечет внимание Чжан Ияо. Это того стоило, ведь сейчас в столице Великой Лян все силы борются за Повелителя Цилиня. А отношения Чжан Ияо с Повелителем Цилиня были настолько загадочными, что Сяо Цзиньи не мог не заинтересоваться!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Ияо любит «Судьбу рождения нефрита в облачном море», я, как старший брат, не буду скупым. Когда-нибудь я приглашу тебя к себе, чтобы мы вместе изучили ее, — Сяо Цзиньюй медленно встал, подошел к Чжан Ияо и взял его за руку. — Мы ведь родственники, и нам стоит чаще общаться. Мой дом всегда открыт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высочество, но я не смею переступать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Павильоне Сяньдэ много глаз и ушей. Если он будет слишком близок к третьему принцу, это дойдет до принца. Он хотел, чтобы принц знал: если не он, то кто-то другой может стать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не ожидал, что его так унизит третий принц. Хотя в душе он презирал этого слабака, который зависел от второго принца, он вынужден был смириться. Но больше всего его разозлило то, что он потерпел поражение перед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Жоци был наблюдательным и сразу заметил, что его возлюбленный пострадал. Он не мог просто так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Чэньци, не переживай… Сегодня я сам разберусь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слегка вздрогнул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не будь опрометчивым. Обидеть Ияо — значит стать врагом Повелителя Цилиня. Я не хочу, чтобы ты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руку Ань Жоци, в глазах его была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Жоци, который давно был влюблен в Чжан Чэньци, увидев его заботу, почувствовал, что готов на все, чтобы порадовать своего возлюбленного. В его глазах мелькнула ярость, но он быстро сдержал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Чжан Чэньци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лишь проучу его, чтобы он знал, как относиться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 Жоци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улыбнулся в душе, довольный собой. Он хотел показать Чжан Ияо, что в Павильоне Сяньдэ он — хозяин. Даже если у того есть поддержка Повелителя Цилиня, здесь все решает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в Павильоне Сяньдэ много интересных мест. Я покажу тебе плац, это гордость Великой Лян, — Сяо Цзиньюй взял его за руку, не стесняясь проявлять близость, и повел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наблюдал за этим и понимал намерения своего брата. Он просто хотел показать принцу, что Повелитель Цилиня больше не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странно, так это то, что Чжан Ияо, хотя внешне сопротивлялся, в его глазах читалось желание согласиться. Это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было холодно, а сегодня яркое солнце согревает, — тихо сказал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Генерал Ван просил отца лично посетить плац для проверки войск, но отец был слишком занят наводнением и не смог, — говорил он, посматривая на Сяо Цзиньи. Ему было любопытно, почему, несмотря на долгое наводнение, отец ничего не сказал о причастности принца. Он тайно отправил несколько докладов от имени второго принца, но они словно канули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Наводнение — это срочная проблема, и главное — помочь людям. Третий брат, у тебя есть идеи? — Сяо Цзиньи попытался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вмешиваюсь в политику. Лучше спроси у любимца принца, второго сына Чжана, может,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Чжан Чэньци намеренно отстает и не вступает в разговор. Это говорило о его коварных планах. Но в конце концов, сын наложницы, если не будет решительным, всегда останется пешкой. Пусть будет так… Посмотрим, что он еще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плацу, помимо лошадей и всадников, вдали были заперты несколько диких зверей, вероятно, для тренировок учеников. Но Гу Фаньшуан знал, что тело Чжан Ияо сейчас слабо, как тряпка, и после такой прогулки он уже весь покрылся потом. Очевидно, кто-то сегодня захочет доставить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Ияо! — раздался голос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ученых и учеников обернулась и, увидев его,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Принца Цан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