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Сиянь, прочитав сообщение, не смог сдержать улыбку. Две молодые девушки, сидевшие сегодня напротив него, долго не решались заговорить, но теперь, через экран телефона, они раскрепостились и выражались довольно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немного улучшилось, и в знак благодарности за то, что эта симпатичная девушка составила ему компанию в беседе, Сун Сиянь решил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девушка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говорит, что она сейчас побежит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последовал смайлик, выражающий смесь смеха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твой бывший парень, кажется, всё ещё испытывает к тебе чувства. И он такой красивый! Когда он сегодня пришёл, мы все просто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Сияня застыла на лице.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 какую часть её сообщения он отвечал — на первую или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желание продолжать разговор исчезло. Девушка, ошеломлённая внешностью Чжэн Цзыжаня, видимо, поняла, что обсуждать бывшего парня с кем-то другим — это не совсем вежливо, и, будучи воспитанной, поблагодарила Сун Сияня за перевод денег, нашла предлог и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остался один в пустом доме, где слышался только шум семейной драмы по телевизору. Через некоторое время раздался звонок — это был Лян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сегодня встретились? Как прошло? — Парень был хорошо информирован, видимо, кто-то ему уже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чувств, — ответил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и при встрече вообще ничего? Сердце даже не заколотилось? Может, у тебя проблемы с либидо?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связь? Если нет чувств, то нет. Что, мне теперь нужно, чтобы мой «маленький брат» встал и поздоровался с ним? — Сун Сиянь говорил ровным тоном, вспоминая сцену их встречи. Всё-таки что-то он почувствовал. Разве он не разозлился тогда и не ударил его ногой? Злость — это тоже чувство. — Я ещё не спросил, это ты его вызвал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звонил ему, а он уже тогда вернулся. Кстати, у меня есть его новый номер в Китае,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категоричным,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Потом не проси, — Лян Сяофэй вздохнул и не стал настаивать. — Кстати, послезавтра встреча выпускников школы, зал на втором этаже у Сяо Лайфу, в пять вечера. Приходи пораньше,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молчание, и вдруг Лян Сяофэй заговорил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помириться с ним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Сун Сиянь задал вопрос, но его тон не был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нужно помириться, но это ваше дело. Решение за тобой, — Лян Сяофэй продолжил. — Но я хочу тебя предостеречь. Я не на стороне этого осла. Его заставили уехать за границу, он семь лет скитался в одиночестве, и теперь, наконец, получил прощение и сразу же вернулся к тебе. Я знаю, что ты злишься, но не перегибай палку, хватит уже. Тебе почти тридцать, будь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и быть, — сказал Сун Сиянь, зевнул и, не дожидаясь ответа, пожелал спокойной ночи. — Я спать, ты иди занимайся семьёй.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не уточнив, что именно он имел в виду под «так и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Сиянь пришёл в ветеринарную клинику сразу после открытия, но, к его удивлению, кто-то уже был там. Чжэн Цзыжань сидел на стуле, его длинные ноги некуда было деть, они были слегка согнуты и пересекали маленькую «кровать» Чуаньчуань, оставляя кончики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голову собаки, что-то тихо говорил, и Чуаньчуань время от времени лаяла. Между ними царила гармония, они, казалось, хорошо понимали друг друга. Сун Сиянь не мог не восхититься тем, как быстро Чжэн Цзыжань сумел подружиться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Цзыжань поднял голову и встретился взглядом с Сун Сиянем. На его лице всё ещё была мягкая улыбка, которую он сохранял, разговаривая с Чуаньчуань. Сун Сиянь снова не мог не признать, что его бывший парень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Чжэн Цзыжань был очень красивым, и когда родители выносили его на прогулку, соседки часто принимали его за девочку и хвалили, какая красивая девочка в этой семье. Потом, в школе, его преследовали толпы девушек, восхищавшихся его внешностью. Он не разочаровал ожиданий и не стал менее привлекательным с возрастом, но его яркая красота постепенно смягчилась, превратившись в мужскую привлекательность. Он стал чем-то средним между красивым мужчиной и прекрасной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просто улыбаясь, выглядит лучше, чем обычные люди, которые долго ищут удачный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улыбнулся «пейзаж» Сун Сияню. — Я пришёл навестить Чуаньчуань.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тоже сел на стул, и Чуаньчуань тут же вытащила голову из объятий Чжэн Цзыжаня и переключилась на своего настоящего хозяина. Сун Сиянь гладил её, чувствуя глубокое удовлетворение. Поэтому он стал более дружелюбным к Чжэн Цзыжаню.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«Как ты сюда попал?», ведь без разрешения владельца клиника не пускала бы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Цзыжань, словно читая его мысли, ответил без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недавно. Я спросил у Сяофэя подробности о Чуаньчуань, и они всё проверили, прежде чем позволить мне войти. Я как раз собирался тебе сообщить, а ты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откликнулся Сун Сиянь, сосредоточившись на собаке. Слова Чжэн Цзыжаня заставили его осознать, что их общение с Лян Сяофэем передавалось друг другу, но о том, что происходило между Чжэн Цзыжанем и Лян Сяофэем, ему никто не докладывал.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сидел рядом, намеренно игнорируемый, но он не чувствовал неловкости. Никто с ним не разговаривал, и он спокойно сидел, устремив взгляд на Сун Сияня, словно боясь пропустить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Сиянь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вернулся, наверное, занят. Работу уже нашли? Так рано пришёл навестить Чуаньчуань, она, кажется, тебя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заметно оживился,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занят, работа уже практически устроена, скоро начну всё оформлять, — он погладил белую шерсть Чуаньчуань. — Она очень умная и красивая, мы с ней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был польщён похвалой своей «дочери» и ответил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 благодаря твоим генам.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Чуаньчуань, помесь хаски и самоеда, когда-то была самой дикой собакой в районе, способной и в небо взлететь, и в землю закопаться. А эту гордую собаку вырастил сам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Цзыжань снова улыбнулся. Сун Сиянь не осмелился поднять на него взгляд. Он признавал свою слабость к красоте и боялся, что это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услышал, что ты говорил о Шань Хэ. Не ожидал, что он станет таким, — вдруг сказал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поднял голову. Их взгляды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Цзыжань уехал, среди их общих друзей, кроме Лян Сяофэя, больше всего заботился о Сун Сияне именно Шань Хэ. Как один из немногих, кто знал об их отношениях, он часто звонил или приходил к Сун Сияню, чтобы убедиться, что тот в порядке. Он буквально заливал его советами, боясь, что Сун Сиянь замкнётся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Шань Хэ почти полностью изменился, и Чжэн Цзыжань вернулся именно в этот момент. Сун Сиянь подумал, что жизнь действительно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тоже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«Немного?» — мысленно возразил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