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Благородного молодого господина застыло на полминуты, прежде чем он выдал странную улыбку, отчасти зловещую: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меня зовут Чу Хунсю?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Сяо Юньцина,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это он тебе сказал. Он действительно сообщил тебе это запретное имя, имя, которое смертельно для любого смертного,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превратился из юноши-подглядывающего в человека с разрушенным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подумал, что, хотя имя звучало несколько женственно, такая реакция была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Чу Хунсю явно потерял контроль над собой, весь излучая мрачную ауру,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тебя, и в мире станет на одного человека меньше, знающего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не стал тратить время на этого безумца, вытащил меч и направил острие на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никогда не отдам. Я сделаю десятки, сотни, тысячи копий и передам их хозяину самой прибыльной лавки картин в городе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хмурясь, смотрел на этого явно сошедшего с ума человека, сделал шаг вперед, намереваясь выбить картину одним ударом, пока тот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тень поднялась за спиной Чу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зловещий и холодный голос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осмелишься это сделать, я сейчас же превращу тебя в самую твердую статую в городе Чжунчжоу, Чу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вопль разорвал предрассветную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закончив с Чу Хунсю, одной рукой развернул свиток и, бросив взгляд, сказал человеку, лежащему в пыли под дырой: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неплохой, но это место слишком маленькое. Если не видишь четко, не рисуй, ты, третьесортный, искажающий реальность, бездарный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Цзюэ Синь с группой охранников ворвался внутрь, взглянул на Чу Хунсю, лежащего подобно зомби, затем на двоих у дыры на крыше, и, не говоря ни слова, вышел, заботливо притворив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Хунсю, держа руку, зафиксированную на доске, спускался по лестнице, перепрыгивая со ступеньки на ступеньку, и у входа случайно столкнулся с Ло Хэсяо, стоявшим у стойки.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что с вами случилось, почему у вас сломаны рука и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Хэсяо, оглядев их одинаковые, но расположенные зеркально переломанные конечности,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встал, вышел проветриться и упал. А с вами что случилось, Благородный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я тоже ночью встал проветриться, поймал подглядывающую крысу и по неосторожности упал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Хэсяо, услышав это,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неосмотрительно.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кивнул в согласии: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крыса действительно заслуживает смерти. В следующий раз, когда увижу, разрублю её на восемь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Хэсяо больше не смог улыбаться, тяжело фыркнул и, повернувшись к старшему ученику, который разговаривал с хозяином гостиницы,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копаешься так давно? Быстрее заканчивай и отправляемся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поддерживаемый двумя учениками, он, перепрыгивая,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Хунсяо, выпустив пар в словесной перепалке, почувствовал себя намного лучше и, полный энергии, собрался возвращаться, как вдруг увидел у входа женщину-нищенку. Разглядев её лицо, он, словно увидев призрака, мгновенно ожил и, несмотря на доски на руках и ногах, в несколько прыжков взлетел наверх, словно у него были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Нищенка, с растрепанными волосами и грязью, почти скрывающей её лицо, с дырами на одежде, едва прикрывающими тело, была остановлена слугой у входа, прежде чем успела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Чэнь, спускаясь по лестнице, замер на мгновение,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Летящего Цвета, стоящие за ним, тоже замерли, а затем бросились к ней. Слуга, увидев, что они знакомы,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младшая сестра? Почему ты в таком состоянии? — все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ничего не сказала, только сжала губы, дрожа, словно готовая вот-вот разрыдаться. Сдержавшись некоторое время, она наконец разрыдалась и бросилась бежать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появилась, она уже умылась и переоделась в чистую одежду, снова став очаровательной девушкой, только в руках она держала огромный меч, несоразмерный её фигуре, и искала Ло Хэсяо по всей гостинице, чтобы отомстить, но ей сообщили, что Школа Маошань уже выселилась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разведчики различных школ начали возвращаться с новостями. Облака над Лесом пиков в облаках и тумане наконец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уся из Города Падающих Облаков начали собираться в путь, и стойка в Тереме Расписных Облаков с утра была окружена гостями, сдающими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спустился с верхнего этажа, шаги его были легки, черные волосы и роскошная одежда развевались без ветра. За ним следовали Сяо Юньцин, Цзюэ Синь и несколько бесстрастных охранников из Горной усадьбы Желтых Источников, представляя собой внушительную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расступились, образуя проход, наблюдая, как они проходят, не смея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Синь, стоящая среди учеников Врат Летящего Цвета, заметила, что кто-то из группы Горной усадьбы Желтых Источников прошел мимо, прикрывая лицо доской, что показалось ей странным. Сначала она не придала этому значения, но поразмыслив, вдруг закричала и бросилась на Чу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было полным ненависти, словно она мстила за убийство отца, и гнев её был даже сильнее, чем когда она искала Ло Хэсяо.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её действительно преградил путь и похитил Ло Хэсяо, и он действительно увез её в безлюдное место и стал домогаться. Но случайно наткнувшийся на них, прогуливающийся и творящий правосудие, Чу Хунсю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гордая девушка не только не испытала благодарности к Чу Хунсю, но и стала насмехаться над ним за то, что он вмешался не в своё дело. Чу Хунсяо оказался подлым до крайности: он нажал на её точки, отобрал кошелек и бросил её, словно груз, на заднюю часть повозки проезжающего возницы, который увез её неведомо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Синь, оставшись без гроша, несколько дней шла обратно, по дороге несколько раз голодая, и чуть не умерла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Летящего Цвета обнажили мечи, намереваясь изуродовать Чу Хунсю, но не решались начать бой. Даже знаменитые школы, такие как Горная усадьба Пламенного Феникса и Горная усадьба князя Яня, при взаимодействии с людьми из Горной усадьбы Желтых Источников сначала соблюдали вежливость, а уже потом переходили к враждебным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остановил своих товарищей и поклонился в спину Лин Уе, кратко объяснив суть дела. Но Лин Уе даже не обернулся и не произнес ни слова,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Цин, однако, сложил руки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хозяин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откуда он узнал, что Лин Уе согласился, но последующие события подтвердили, что он не ошибся. Ученики Врат Летящего Цвета принялись жестко избивать Чу Хунсю, и ни один человек из Горной усадьбы Желтых Источников не вмешался. Более того, никто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пиков в облаках и тумане был полон горных вершин, узкие тропы петляли среди них, и огромная процессия мастеров уся растянулась, создавая живописный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пути группа остановилась у чистого ручья, и многие решили отдохнуть. Охранники Горной усадьбы Желтых Источников отгородили большой круг, обозначив территорию, чтобы охранять покой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зачерпнул воды из ручья чашей из зеленого нефрита с золотой нитью и подал её Сяо Юньцину. Сяо Юньцин взял чашу, посмотрел на неё и выпил немного. Горная вода, попадая в горло, оказалась прохладной и сладкой, принося облегчение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странного нет, Сяо Юньцин протянул чашу из зеленого нефрита с золотой нитью сидящему на каменной платформе Лин Уе. Лин Уе взял ту самую чашу, из которой пил Сяо Юньцин, и припал губами к тому же месту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Хунсяо мысленно заскрежетал зубами: это уж слишком осторожно, можно было просто воткнуть серебряную иглу, чтобы проверить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захотел пить воду из этого ручья? — недоуменно спросил Сяо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с собой достаточно питьевой воды, а заботливый хозяин гостиницы, стремясь угодить, предоставил всё лучшее, включая чай высшего сорта, так что не было никакой необходимости пить эту дикую горную воду. К тому же, находясь в пути, трудно уберечься от врагов, следовало быть осторожным и избегать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привыкший к роскоши, был очень разборчив в еде и питье, и непонятно было, почему ему вдруг заинтересовалась эта сырая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ты хочешь пить, поэтому тоже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Юньцина дрогнул, и он застенчиво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Лес пиков в облаках и тумане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тоже отвернулся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наоборот, — легонько улыбнулся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Хунсяо перевел взгляд с одного на другого, подумав: неужели эти двое просто вышли пофлиртовать, а поиск Старца Небесных Тайн — это всего лишь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Небесного Предела был главной вершиной среди семидесяти двух пиков Леса пиков в облаках и тумане, возвышающейся над землей и уходящей прямо в облака, неизвестно насколько высоко. Смотря на него издалека, он вызывал трепет своим величием, но, направляясь к нему, начинал раздражать: казалось, что до него рукой подать, но представители различных школ шли три или четыре дня, чтобы добраться до его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