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дядя, о котором мне так часто рассказывали родители, — улыбнулся Вэньжэнь Фу, заваривая чай для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Хуайшу и Ван Цян сидели рядышком, их взгляды, полные настороженности и недоумения, неотрывно следили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сказал, что слишком давно не видел родителей и, раз уж сегодня выходной, решил проявить сыновнюю почтительность. Он собирался приготовить для них ужин, но никак не ожидал встретить здесь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протянул чашку Тао Фанъи. Тот принял её обеими руками, его глаза сияли, пока он разглядывал юношу. В отличие от настороженных родителей, он откровенно любовался внешностью Вэньжэнь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рекламном плакате Вэньжэнь Фу был достаточно хорош, но вживую его красота была ещё более поразительной. Высокий рост и атлетичное телосложение создавали ощущение силы и даже агрессии, но причудливый цвет глаз и слегка опущенные их уголки придавали ему вид невинного притворства, полного скрытого вызова. Когда же он улыбался, его лицо становилось мягким и добрым. Такое смешение противоречий рождало непреодолимое желание разгадать его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собирался готовить для своих родителей — какой же послушный и славный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ведь не нужно есть, — не удержалась Вэньжэнь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не было привычки принимать пищу. Их тела не были человеческими, и даже если им хотелось вспомнить прошлое, они отправлялись в горы за диким кабаном или в море за рыбой 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вам здесь не нужен? — Вэньжэнь Фу слегка нахмурился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Твои родители всю дорогу только о тебе и говорили, — поспешно вмешался Тао Фанъи, чтобы утешить этого большого, но ранимого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Вэньжэнь Фу поднял на него взгляд, и его разноцветные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Они очень тебя любят, — Тао Фанъи протянул руку, чтобы погладить Вэньжэнь Фу по голове. Ему показалось, или юноша и впрямь слегка подался ему навстречу? Но тут Тао Фанъи вспомнил, что Вэньжэнь Фу уже взрослый, а взрослых по голове гладить не принято, поэтому он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и не подозревал, что Ван, сидевший в кармане его комбинезона, беззвучно ударил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был уверен, что Тао Фанъи хотел погладить его по голове. Он заметил, что, когда Тао Фанъи смотрел на него, его глаза становились чуть шире,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нас так сильно любишь? — Ван Цян чувствовал неладное. Прошло больше ста лет, и он впервые слышал, чтобы его сын проявлял сыновнюю почтительность, собираясь готовить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казалось, ошеломили Вэньжэнь Фу. Тао Фанъи обернулся и беззвучно одними губами прошептал Ван Цяну: «Не говори ему таких жестоких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 мысленно фыркнул Ван, скрестив руки на груди в кармане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его родители так и не смогли по-настоящему победить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Вэньжэнь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слышал, вы в прошлом подшучивали над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Вэньжэнь Фу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Тао Фанъи принялся рассказывать о славном прошлом его родителей. О том, как эта пара сначала терпеть друг друга не могла и каждый хотел в одиночку справиться с ним, а потом, измученные его проделками, они рыдали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слушал и весело смеялся, попутно очищая для Тао Фанъи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доставляло огромное удовольствие слушать о былых неудачах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Вэньжэнь Фу вёл себя сдержанно. Хотя он и сел рядом с Тао Фанъи, но не прижимался к нему и не позволял себе никаких неуместных прикосновений. Узнав о силе собеседника, он лишь удивлённо ахнул и больше к этой теме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перевоспитание Вэньжэнь Фу прошло так успешно? Совсем недавно он по телефону клялся, что жизнь никогда не сотрёт его острые углы.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фальшиво смеётся, — шепнул Ван Цян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Вэньжэнь Хуайшу при виде этой сцены стало немного не по себе. Ей казалось, что это не её сын, хотя она тайком проверила его с помощью магии — всё сходилось. От этого её охватывал эффект «зловещей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смех был точь-в-точь как у злодея из сериала, а сейчас он изо всех сил пытается казаться добрым, — Ван Цян не поддавался на уловки сына. В детстве Вэньжэнь Фу больше всего на свете хотел его прикончить. Поэтому в его присутствии он всегда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выражал свою симпатию очень прямолинейно: он крепко обнимал то, что доставляло ему радость, будь то труп или что-то ещё. И всегда пачкался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казалось, совершенно не стремился сблизиться с Тао Фанъи. Неужели тот ему не так уж и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почувствовал, как Ван в его кармане обхватил его ногу и трётся о неё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напугало такое количество бойцов из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достал свой подарок и протянул Вэньжэнь Фу. Тот удивлённо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знал, что в коробке. Ему нравился тот пистолет. Но изобразить «неожиданную радость» всё же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открывал коробку, Тао Фанъи убрал руку и, как бы невзначай, погладил Вана через ткань брюк, успокаивая перепуганного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зрачки Вэньжэнь Фу внезапно расширились, он весь сжался, а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Ван Цян и Вэньжэнь Хуайшу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выровнял дыхание, силой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показалось, что глаза Вэньжэнь Фу засияли ещё ярче. Значит, он не ошибся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подарил что-то этому ребёнку, не стоит ли подарить что-нибудь и своему свирепому призраку? А то вдруг у него разовьётся комплекс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больше не смел смотреть на Тао Фанъи. Он снова и снова гладил корпус пистолета, ощущая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 Вэньжэнь Фу поднялся. Ему нужно было побыть одному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и Вэньжэнь Хуайшу тут же окружили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даже не попытался тебя потрогать? — изумилась Вэньжэнь Хуайшу. — Он точно не лапал тебя тайком, пока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зачем ему меня тайком лапать? — Тао Фанъи такая привычка показалась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этого ребёнка нет никаких границ, — ответил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которого Тао Фанъи чуть не раздавил в кармане, с уходом Вэньжэнь Фу на время обрёл разум. Услышав слова отца, его приподнятые уголки губ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Тао Фанъи заставили его снова просиять.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ребёнок такой вежливый, — нахмурился Тао Фанъи. — Говорит так мягко, улыбается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ужин вам пошёл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дать ему шанс. Может, в прошлом он и совершал ошибки, но люди ведь взрослеют, — Тао Фанъи указал на себя. — Как и я. Я тоже раньше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Хуайшу и Ван Цян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ткнул Тао Фанъи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«Обманул-таки. Какой же этот деревянный дядя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определённо нравился его образ доброго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доброта — это лишь маска. Ван — вот его истинная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«Попадайся в мою ловушку. Словно в зыбучие пески, погружайся всё глубже, пока не станет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Вану захотелось заскрежетать зубами, но присутствие родителей заставило его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растить нелегко, — вздохнул Ван Цян. — Ты ведь недавно подобрал свирепого призрака? Не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Этот ребёнок бывает надоедливым, — кивнул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Вана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милый! — тут же добавил Тао Фанъи. — Высокий, энергичный. И улыбается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очень добрый! — сказал Тао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натура не имела ничего общего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красивый, как ваш сын, только у него свой, особый стиль, — Тао Фанъи считал, что его свирепый призрак тоже очень мил. Просто у всех разные характеры, но миловидность у них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некрасивый он, — возразил Ван Цян, видевший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хоть мой сын мне и уступает, но он всё же довольно симпатичный, — Ван Цян всегда считал, что у Тао Фанъи проблемы со вкусом, потому что тот не раз говорил, что имя «Ван Цян» звучит очень красиво и величественно. — А у твоего ребёнка даже черт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самый красивый из всех детей без черт лица, — решил Тао Фанъи. Нужно будет дома сделать Вану большой подарок. После стольких ужасных отзывов, которые он услышал в свой адрес, ребёнок, должно быть, очень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Фанъи не знал, что Вану было совершенно всё равно. Точнее, внимание Вэньжэнь Фу в этот момент было сосредоточено вовсе не на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Тао Фанъи хвалит Вана за его миловидность, Вэньжэнь Фу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отец, он засомневался во вкусе Тао Фанъи. Но потом подумал, что его сила полностью подавляется Тао Фанъи, так что вполне естественно, что тот считает его милым. В конце концов, Ван не мог причинить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прекрасно осознавал, что его характер — большая проблема для общества, и с жизнерадостностью он не имел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нём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он, очень странный, — бормотал Вэньжэнь Фу, ища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необычное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Тао Фанъи сначала погладил его маску, выразив симпатию этой притворной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пройдя сквозь маску, без всяких церемоний коснулся его истинной сущности и выразил ей такую же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раздражало в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за его сто с лишним лет жизни, когда кто-то так нежно коснулся его настоящего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похвала и показалась ему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не нашёл ни фартука, ни посуды, ни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углу он обнаружил морозильную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открыл огромный ларь и встретился взглядом с половиной туши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Вэньжэнь Фу с силой захлопнул крышку и, отвернувшись, прислонился к морозильнику.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застали врасплох во время какого-то нелепого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ничего не делал, просто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 кармане Тао Фанъи вцепился в ткань брюк и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 смутившись, открыл соседнюю морозильную камеру и столкнулся взглядом с головой огромной морской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семье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http://bllate.org/book/16974/1585840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