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Взвешивая на ладони кошелёк, Ло Юй с нескрываемой насмешкой смотрел на парня по имени Ху Эр. «Украл мои деньги, да ещё и вздумал права качать, — думал он. — Ну, теперь, когда улики налицо, поглядим, как ты запоёшь».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Ванцай выхватил кошель, Ху Эр окончательно растерялся. Когда пёс только вцепился в него, он вопил на всю улицу, требуя возмещения, — ведь был уверен, что сработал чисто. Кто же знал, что эта мелкая животина окажется такой пронырливой? Признаться в краже сейчас означало не только зря терпеть боль от укусов, но и прямую дорогу в лапы правосудия.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Ху Эр решил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 головой у этого парня было не всё в порядке. Семья его бедностью не страдала, да только родители были на редкость несправедливы: из троих сыновей они души не чаяли в старшем и баловали младшего, а Ху Эру, среднему, вечно доставались лишь холодные взгляды да попрёки. Женился он тоже неудачно — на сварливой бабе, которая вечно пилила его за никчёмность и малый заработок, из-за чего она, мол, не может поднять головы перед невестками.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 копил обиды и на родителей, и на жену, но внешне оставался всё тем же безответным и покорным малым. Гнев свой он прятал глубоко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 очередной раз получив нагоняй от супруги, он в расстроенных чувствах брёл по улице и случайно столкнулся с прохожим. Ху Эр уже готов был взорваться, как вдруг заметил: у того выпал кошелёк. Дождавшись, пока незнакомец скроется из виду, он подобрал находку и в укромном местечке пересчитал монеты. Денег оказалось немало. И когда он их тратил, то впервые в жизни ощутил ни с чем не сравнимое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семейные сбережения были в руках родителей, а законных способов заработать Ху Эр не знал, он решил промышлять воровством. Так его взгляд и упал на Ло Юя. Во-первых, он видел, что торговля закусками идёт бойко; во-вторых, малец казался лёгкой добычей — такой побоится поднимать шум, даже если поймает за руку. Кто же знал, что всё обернётся таким скандалом?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с трудом поднялся на ноги, пытаясь вызвать жалость у толпы: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Почтенные! Посмотрите, что творится! Этот мальчишка не только натравил на меня своего зверя, но и отобрал мой кошелёк! Будьте свидетелями, добрые люди, помогите восстановить справедливость!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лишь закатил глаза. Вот ведь наглец — валит с больной головы на здоровую!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Юэ-нян, наконец придя в себя после недавней суматохи, тут же загородила мальчика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кошелёк принадлежит моему молодому господину! Как у тебя язык поворачивается так нагло врать?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украл его у твоего хозяина? — Ху Эр разыграл глубочайшее оскорбление, демонстрируя дыры на своём новом ватном кафтане, прокушенном Ванцаем. — Этот кафтан только вчера сшит, по одной ткани видно, что в деньгах я не нуждаюсь. А ты — служанка, понятно, что будешь подпевать своему господину. Вы же заодно!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Достаток — вовсе не гарантия честности. Даже в современном мире богачи порой воруют в супермаркетах ради адреналина или из-за психологических расстройств. К тому же новый кафтан ровным счётом ничего не доказывал: воры частенько одеваются с иголочки, чтобы не выделяться в толпе и сойти за приличных клерков.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Кошелёк был его, и сколько бы этот вор ни распинался, правда оставалась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Юй-то это понимал, а вот зеваки — нет. Они в растерянности переглядывались: если пёс покусал Ху Эра и отобрал деньги, то виноват юный господин; если же Ху Эр украл кошель, то укусы — лишь справедливое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разделилась. Одни галдели, обвиняя мальчика в жестокости, другие резонно замечали, что собака просто так не кинется. Нашлись и те, кто покупал у Ло Юя закуски — они в один голос твердили, что такой вежливый малый на разбой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окончательно вышел из себя. Он подскочил к Ху Эру и с размаху ударил его кошельком: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ворюга, ещё и вымогать вздумал? Пятьдесят лянов ему подавай? Или сразу сто? Да я тебя сейчас этими деньгами зашибу!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Ванцай, почуяв настрой хозяина,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 не ожидал, что мальчишка перейдёт к делу без лишних слов. Получив пару раз по физиономии, он снова ощутил на ноге зубы щенка и взвыл от боли — Ванцай едва не вырвал клок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доводить до смертоубийства, Ло Юй отозвал пса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утверждаешь, что кошелёк твой, ответь: сколько в нём серебра и сколько медных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каждый день ношу с собой уйму денег, разве упомнишь каждую медяшку? — Ху Эр, обливаясь холодным потом, продолжал упрямиться. — Думаешь, ты сам точно знаешь, сколько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попытался настроить толпу против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добрые! Этот щенок натравил на меня пса, разорвал ногу, а платить не хочет! Я бы прямо сейчас потащил его к судье, да рана больно тяжкая, надо к лекарю... Ладно уж, повезло ему на этот раз. — Он злобно зыркнул на Ло Юя. — Отдавай кошель по-хорошему, и я забуду об этом деле. Иначе пеняй на себя — уездный глава быстро тебе палок пропишет!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сердобольные прохожие начали поддакивать, уговаривая Ло Юя дать парню денег на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Юэ-нян, услышав про суд, не на шутку испугалась, но всё же продолжала защищать хозяина: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кошелёк нашего господина! Это он украл деньги! Даже если пойдём к главе, палок получит этот 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жестом прервал её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идём в управу. Почтенные, если вам не трудно, пойдёмте с нами, будете свидетелями.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 лишь пугал мальчишку, будучи уверенным, что ребёнок побоится идти к властям. Услышав о суде, он мгновенно струхнул.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сначала к лекарю надо! — заюлил он, ища путь к отступлению. — Ты стой здесь и не вздумай уходить, мы ещё разберёмся!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прошмыгнуть мимо, но Ло Юй крепко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собрался? Идём в суд,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мысли о настоящем правосудии воришка пришёл в ужас. Он рванулся изо всех сил, вырвался и припустил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не стал его преследовать. Ванцай и так преподал ему отличный урок — на лечение этих укусов Ху Эр потратит куда больше, чем планировал украсть. Тем не менее он счёл нужным пояснить ситуацию толпе: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почтенные? Этот Ху Эр украл мой кошелёк, а как до дела дошло — сбежал. Будьте осторожны с этим человеком, берегите свои узлы и кошели.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толпы всё ещё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и правда припекло к лекарю? Как ты докажешь, что деньги твои?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знал счёта, а я знаю. Здесь три ляна шесть цяней серебра и восемнадцать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вытряхнул содержимое кошеля на ладонь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люди окончательно поверили ему. Послышались смешки и возгласы, что вор получил по заслугам, а некоторые даже жалели, что он так легко отделался.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подхватил Ванцая на руки и принялся тискать его, не в силах сдержать нежности. Малышу не было и четырёх месяцев, а какой характер! В прошлый раз закрыл его собой от тигра, сегодня — поймал вора. Не собака, а настоящий телохранитель!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и представить не мог, что этот Ху Эр ещё доставит ему немало хлопот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 быстро выбросил происшествие из головы и продолжил покупки. Юэ-нян выбирала товар, а он расплачивался. По дороге домой он строго-настрого запретил ей рассказывать о случившемся Ло Чжаню, чтобы тот не волновался. Женщина порывалась что-то возразить, но в итоге смиренно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двух недель. А-Ван уже начал понемногу вставать. Благодаря лечебным отварам и хорошему питанию он заметно окреп, на щеках появился румянец, а в глазах — живой блеск. Он уже вовсю помогал матери: разводил огонь в очаге, бегал по мелким поручениям.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 доме появились помощники, Ло Юй переложил заботы о маринаде на Юэ-нян, сам же лишь изредка помогал.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Рецепт маринованных закусок он когда-то выудил из глубин своей памяти, стараясь соблюдать пропорции специй. Поначалу всё шло неплохо, но когда маринада становилось меньше и нужно было добавлять ингредиенты, он часто сбивался и действовал на глаз. В итоге вкус каждый раз немного менялся. К счастью, простые люди были не слишком привередливы.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 дело взяться Юэ-нян, как всё преобразилось. У неё был врождённый дар кулинара. Она так тонко чувствовала баланс, что даже сам Ло Юй не мог оторваться от её стряпни. Густой аромат пряностей не забивал вкус самого мяса, а напротив — раскрывал его, делая невероятно насыщенным. Неудивительно, что даже богатые семьи стали присылать своих слуг к его скромному 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успех, Ло Юй решил расширить ассортимент. В его планах появились более изысканные блюда: маринованный гусь, утка в рассоле. Они стоили дороже, но богачи есть везде. Если предложить им что-то вкуснее, чем готовят их домашние повара, успех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могли бы быть фирменные блюда Линьцзяна. Чтобы каждый, кто приезжает в уезд, первым делом шёл за «маринованным гусем от Динвэй». В идеале клиенты должны были не только съедать всё на месте, но и увозить с собой в другие префектуры в качестве гостинцев.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дальних поездок нужно было продумать упаковку. Если он сможет воссоздать что-то вроде вакуумной герметизации, то в праздники отбоя от заказов не будет. Тогда, не выезжая из родного уезда, он прославится на всю страну и будет грести деньги лопатой!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мечты на будущее, а пока средства были ограничены, приходилось двигаться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Первоочередной задачей было найти постоянное помещение и оставить в прошлом жизнь уличного торговца с тележкой. Лотки хороши для мелочёвки, но для настоящего бренда нужно солидное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он скопил приличную сумму, и вместе с прежними запасами её должно было хватить на аренду лавки. Ему не нужны были хоромы — достаточно небольшого прилавка у входа. В его родном мире многие лавки маринованных деликатесов занимали крошечные пятачки на углу, привозили товар с утра — и от покупателей не было отбоя.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 земля не стоила баснословных денег, и каждый клочок не ценился на вес золота. Ло Юй решил не мелочиться и присмотреться к полноценному помещению — лишнее место всегда можно использовать с 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тот день он ещё раз прокрутил в голове рецепт маринованного гуся и оставил Юэ-нян колдовать над новым рассолом, а сам, взяв с собой А-Вана, отправился в город — приглядывать подходящую лавку по сходной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http://bllate.org/book/17556/1713075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