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Худенький, бледный мальчик повис на подоконнике, указал пальцем в сторону сада и спросил молодую медсестру, которая в это время раскладывала лекарства и шприцы: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почему та девочка так радостно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медсестра подняла голову и посмотрела в указанном направлении. Там молодая пара гуляла с девочкой, чья рука была перевязана, но она смеялась так звонко, что её смех был слышен даже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 ней есть кто-то рядом. Видишь, у девочки рука болит, но рядом с ней люди, поэтому она так радуется. А теперь, малыш, я тебе сделаю укол.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потом со мной пойдёшь гулять? Тогда я тоже буду радоваться, — с наивной улыбкой и большими глазами, полными ожидания, мальчик смотрел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медсестра почувствовала жалость и боль в сердце, но вынуждена была мягко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малыш, после укола тебе нужно будет поспать. А гулять на улице утомительно, будет плохо. Я лучше останусь здесь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мальчика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с тоской посмотрел в окно, но послушно лёг на кровать. Медсестра медленно ввела прозрачную жидкость, и вскоре мальчик, почувствовав сонливость,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 смотрела на его красивое, но бледное лицо и снова тяжело вздохнула. Этот послушный ребёнок вызывал у неё жалость, и всё, что она могла для него сделать, — это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рождения страдал редким психическим заболеванием, и современная медицина не могла предложить ему лечения. Он уже пять лет жил в больнице, и за это время его никто не навещал. Ежемесячно на счёт больницы поступали деньги, но кто его родители — оставалось загадкой. У него даже не было имени. Хотя он жил в просторной палате, он никогда не выходил за её пределы, проводя большую часть времени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обхода. Медсестра ещё раз посмотрела на спящего мальчика, тихо открыла дверь и так же тихо закрыла её,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в палату, оставляя в этом безжизненном пространстве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 вышла замуж за любимого человека, родила ребёнка, но всё ещё с нежностью и заботой вспоминала того мальчика. За десять лет она стала для него почти семьёй. Она помнила, как назвала его Сяо Ань, желая ему счастливой и спокойной жизни, и как он чуть ли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она открыла дверь палаты и увидела худощавого, но красивого юношу, сидящего на подоконнике и задумчиво смотрящего в небо. Он казался неземным существом, окружённым ореолом одиночества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медсестра сдержала вздох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я приготовила твой любимый тыквенный суп. Ешь,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с лёгким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я же говорила, что нельзя стоять у окна и простужаться. Ты забыл, как в прошлый раз у тебя была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 случае заставили её содрогнуться. Она больше не хотела видеть, как он лежит в постели, горячий и безучастный, словно его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обернулся, улыбаясь. Его глаза сверкали, и он казался невероятно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просто хотел посмотреть на погоду. Сегодня так тепло, солнце греет, и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нужно быть осторожным! — Медсестра подошла к окну и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юноша кивнул, но уже шёл к столу, открывая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тыквы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вдохнул запах, взял ложку и быстро отправил её в рот. Вкус был восхитительным, но суп оказался слишком горячим, и юноша, чуть не плача, не мог ни проглотить, ни выплюнуть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будешь осторожнее? Сколько раз тебя обжигало, а ты всё не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так вкусно! — пробормотал юноша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покачала головой, погладив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ешь медленно. Я пойду на обход, а потом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махнул рукой, что-то невнятно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улыбнулась, но, выйдя из палаты, её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специально ведёт себя так живо и энергично, чтобы она не волновалась. Он не хочет, чтобы она видела его одиноким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добрый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всё же слишком жесток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доел суп, похлопал себя по круглому животу и с улыбкой посмотрел на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вкусно... Только вот сколько раз ещё удастся поесть? — в его улыбке читалась грусть и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лечение приносило ему только усиливающуюся боль. Даже привыкнув к ней, он чувствовал, что силы покидают его. Ночью он часто просыпался от боли, голова раскалывалась, пока он не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начал бояться ночи, лежа с широко открытыми глазами и глядя на белый потолок, пока не засыпал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превратилась в порочный круг: чем хуже было его состояние, тем слабее он становился. Он не знал, сколько ещё сможет продержаться, но смерть казалась ему избавлением. Жить было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лежал в постели, привычная боль накрывала его волнами, становясь всё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дрожал от боли, стиснув зубы, пот заливал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вероятно, не выдержит. Завтра сестра расстроится, но он так устал... Ему просто хотелось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моим единственным капризом, всего один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пустота, свет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 губах застыла лёгкая, освобождающая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пришедшая в больницу, узнала новость. Она в панике прибежала в палату, распахнула дверь, но увидела только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тишина. Тот ребёнок, который улыбался ей,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её глаз. Она не смогла сдержать рыданий, плача так горько, что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врач, знавший, как она была привязана к мальчику, сказал, что тот ушёл спокойно, а его семья забрала тело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годы, проходя мимо этой палаты, медсестра всегда останавливалась на мгновение. Ей казалось, что она всё ещё видит того ребёнка с улыбкой, которая никогда не угасала...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мир, континент Тяньчуань.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удивительным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магии и боевой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вершины, можно было разорвать пустоту и отправиться в высшие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