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Ичэнь снова увидел Ань Но лишь два месяца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юноша как раз закончил смену в маленьком ресторанчике. С шести вечера до одиннадцати он без остановки намывал горы грязной посуды. Одежда насквозь пропиталась потом, жирными пятнами и соусами; Ичэню казалось, что от него самого разит помоями.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работа посудомойщиком окажется настолько изматывающей. Когда он только нашел это место, даже немного возгордился: мол, чего там сложного? Дома он каждый день прибирался на кухне и перемывал тарелки — движения отточены, скорость бешеная. К тому же лето выдалось жаркое, и он наивно полагал, что возиться в воде будет даже приятно — хоть немного охладится. Однако спустя пару дней реальность больно щелкнула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часов. Целых пять часов кряду стоять у раковины... Он чувствовал, как от усталости дрожат ноги, словно натянутые струны. Из-за того что приходилось постоянно стоять согнувшись, он чувствовал, как позвоночник будто перестал гнуться, превратившись в неразъемный стальной прут. Каждый раз после смены Бай Ичэню приходилось упираться руками в край мойки и медленно, по одному позвонку, «разворачиваться» вверх, терпя пронзительную ноющую боль и покалывание. Но и это было еще не всё. Его мечты о «прохладе у воды» оказались издевкой: мойка располагалась прямо на кухне, рядом с пятью-шестью ревущими горелками. Масляный дым ел глаза так, что хоть плачь. А если кто-то заказывал сычуаньское блюдо, кухня мгновенно превращалась в подобие газовой камеры. Огромный чан с бульоном, кипевший неподалеку, обдавал густым паром, от которого Ичэнь едва не 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он хвастливо заявлял в «Пылающем искушении»: «Я посуду мою очень чисто», Бай Ичэнь готов был влепить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порывался уволиться, но понимал: нужно держаться зубами. Найти работу лучше с паспортом, где черным по белому написано, что ему нет восемнадцати, было почти невозможно. Босс Чэнь из «Ресторана домашней кухни Цзюсян», по правде говоря, относился к нему неплохо. Когда Ичэнь, оказавшись в безвыходном положении, пришел к нему, тот после недолгих колебаний все же согласился взять его на работу. Платил честно — две тысячи юаней в месяц, как и было указано в объявлении, плюс двухразовое питание. Узнав о непростой ситуации парня, босс даже пошел навстречу и переставил смены с обеденных на вечерние. А когда выручка была хорошей, подкидывал чаевые — сто-двести юаней. Для Бай Ичэня это становилось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нужны были деньги. И хотя последние семнадцать лет он не шиковал, такой нужды, как сейчас, не знал никогда. Ичэнь понимал: жаловаться на судьбу бессмысленно. Если жизнь решила лишить его всего до совершеннолетия, значит, нужно принять этот удар и встретить его с мужеством, вгрызаясь в реальность мертвой хваткой. Он не чувствовал растерянности и не впадал в уныние. У него была четкая цель. Он знал, что молод и еще может переписать свою историю. С того самого дня три месяца назад, когда его прежняя жизнь рухнула и превратилась в пепел, он методично разгребал руины, возводя на их месте нечто новое — тяжелым трудом, но с надеждой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Дотерев последнюю тарелку и прибрав раковину, Бай Ичэнь сорвал с себя мокрый фартук, наспех вытер руки и, бросив боссу короткое «до свидания», пулей выскочил на улицу. Он мечтал лишь об одном — поскорее добраться домой и залезть под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августа. Стояла одуряющая жара. Несмотря на то что дело близилось к полуночи, влажный зной обволакивал, словно в сауне. Бай Ичэнь, низко пригнувшись к рулю, изо всех сил крутил педали своего старого велосипеда, в котором не звенел разве что звонок. Пот катился градом. «Раз уж одежда и так насквозь мокрая, — думал он, — пусть промокнет окончательно». Добравшись до своей каморки в подвале, он первым делом опрокинет на голову ведро холодной воды. Вот это будет блаженство! От одной мысли об этом собственная липкая кожа казалась еще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сократить путь, Бай Ичэнь решил срезать через переулок. Место не то чтобы глухое, но там вовсю шел ремонт дороги: пыль столбом, ямы да колдобины. В этот душный сентябрьский вечер многие предпочитали делать крюк по ровному асфальту в тени деревьев, так что короткий путь оказался завален стройматериалами: кучами песка, мешками с цементом и каменными плитами.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свернув в проулок, Ичэнь почуял неладное. Обычно здесь царила тишина, но сегодня издалека доносились чьи-то выкрики. Бай Ичэнь не был наивным домашним мальчиком. Услышав шум, он мгновенно нажал на тормоза и собрался развернуть велосипед. Шутки в сторону: идет ли там ограбление или очередная разборка — ему было плевать. Своя жизнь и так висела на волоске, и лишние проблемы ему были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нажать на педаль, чтобы убраться подобру-поздорову, как до него долетело: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Ань, без руки ты сегодня отсюда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не думай, что Хань Цзыфэй тебя прикроет! Для брата Мэна он — пустое место. Ты, гад, посмел крутить интрижки под самым носом у брата Мэна? Сегодня мы тебя до смерти забьем!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городе людей по фамилии Ань были тысячи, но почему-то в голове Ичэня тут же всплыла ленивая, дерзкая улыбка Ань Но и его вечно неопрятный вид. Юноша заколебался. Разум твердил: «Уходи, живо уходи! Кем бы ни был этот Ань, это не твое дело. Даже если это тот самый тип, он не стоит того, чтобы ты рисковал собой. Тем более что благородством он не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снова надавил на педаль, и велосипед стрелой рванул прочь. Прокатившись метров десять, парень снова резко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жизни стоит больше, чем строительство семиуровневой пагоды... Если я вытащу его, он станет моим должником. Придется ему как-то меня отблагодарить. Если я снова приду в "Пылающее искушение" наниматься, а он не замолвит за меня словечко — вот тогда я его сам пришибу. И не просто пришибу, а ославлю на весь мир как неблагодарную скотину, чтобы память о нем воняла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даже не заметил, насколько абсурдными были его мысли. Убедив себя таким образом, он развернулся и поехал обратно. Впереди, в углу, огороженном строительным забором, две или три тени окружили человека, осыпая его градом ударов и пинков. Еще один уже валялся на земле. Ичэнь припарковался поодаль и под шум ударов проскользнул за лист оцинкованного железа. Когда он обогнул забор, лежащих стало уже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он умеет кусаться», — с интересом отметил Ичэнь. Он присел в густой тени у забора, стараясь сжаться в комок, и во все глаза уставился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против одного. Ань Но привалился спиной к забору — так он и силы берег, и тыл прикрывал. Видно было, что драться ему не впервой. Правая штанина джинсов на бедре насквозь пропиталась кровью. Ичэнь сразу понял, что этот «Ань» далеко не ангел — в руке у него была телескопическая дубинка. Опасная штука: увесистый стальной стержень, который в сложенном виде легко прячется в кармане, но стоит резко взмахнуть — и тридцать сантиметров превращаются в метр сокрушительной мощи. С таким «аргументом» никакие ножи не страшны. Лицо Ань Но превратилось в кровавое месиво, по лбу текла густая струя, смешиваясь с пылью в грязно-бурую маску. И только его взгляд яростно полыхал в тусклом свете фонаря, точно призрачные огни. Двоих он уже вырубил, но силы были на исходе. Те двое, что остались на ногах, решили сменить тактику и просто выматывали его. К тому же рана на голове наверняка была от кирпича — с таким сотрясением долго не продержишься.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лихорадочно соображал. Позиция у него была отличная: Ань Но стоял прямо перед ним, а бандиты — спиной. Можно было схватить кирпич и попытаться оглушить одного, пока не заметили. Или взять на испуг: крикнуть, что вызвал полицию. Сработает ли это на двоих отморозков с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пацан! Если насмотрелся, набери 110, а то я, кажись, спекаюсь!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ироничного выкрика у Ичэня сердце чуть из груди не выскочило. «Твою мать! Я просто прохожий, зашел поглазеть! Из-за твоего языка эти ублюдки сейчас меня пришьют как свидетеля! Что я тебе сделал в прошлой жизни?!» От страха и злости Ичэня пробрала дрожь, и он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поначалу не поверили, решив, что Ань Но блефует, чтобы отвлечь их и напасть поодиночке. Они даже не обернулись. Но Ичэнь подвел сам себя: он прислонился к листу забора, и от его движения плохо закрепленное железо громко лязгнуло. Скрываться дальше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нападавших от неожиданности все же дернул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не оборачивайся ты... не смотри на меня... — выпалил Ичэнь и тут же захотел отвесить себе пощечину. Глупее фразы и придумать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на секунду замер. Этого мгновения хватило: он повернулся слишком резко, и его корпус оказался полностью открыт для Ань Но. Тот, собрав остатки сил, уперся лопатками в забор, перенес вес на левую ногу и мощно, по-звериному, впечатал подошву в живот противника. Одновременно с этим он наотмашь полоснул дубинкой по плечу второго. В этот миг Ань Но чуть отклонился назад, его рука описала стремительную дугу, а мышцы под тонкой футболкой вздулись, готовые разорвать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Ичэню на секунду показалось, что он видит парус, надутый штормовым ветром: линии тела были безупречно точными, полными скрытой угрозы и колоссальной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закончилось в один миг. Двое бандитов повалились на землю, оглашая переулок дикими криками. Опуская ногу, Ань Но болезненно поморщился. Ичэнь заметил, как из раны на бедре толчками пошла кровь. Не успел он испугаться, как услышал хриплое: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подсоби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медленно поднялся, вышел из тени и встал перед Ань Но. Смерив его взглядом с ног до головы, он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Цена, которую предложил брат Мэн, тебя не устроила?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http://bllate.org/book/18167/1746580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