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Ёсано чувствовала, как взлетает высоко-высоко, а внизу толпились солдаты — её названые старшие братья. Они тянули к ней руки и заливисто, искренне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тоже хохотала во все горло. Множество широких, сильных ладоней внизу казались ей упругим батутом, который раз за разом подкидывал её всё выше, к самому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целую вечность. Ни она, ни те, кто подбрасывал её, не знали усталости. Ей казалось, что этот полет никогда не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в этот раз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растерялась. Раньше ведь её подхватывали почти сразу, не давая надолго задерживаться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накатило удушающее чувство невесомости. Девочка испуганно огляделась: светлый, пусть и немного размытый мир, только что окружавший её, бесследно растворился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стремительно полетела вниз и с силой ударилась о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вскочила,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Сон-то сон, но гнетущее чувство одиночества и покинутости никуда не делось. Акико крепче обхватила себя руками за плечи, пытаясь унять дрожь 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что снилось — ложь».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длинных ресницах дрожала крохотная слезинка. Глубоко внутри Акико, возможно, уже понимала, что вокруг творится нечто ужасное, но упрямо продолжала изо дня в день обманывать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 хотелось снова попробовать те пирожные, которые ей отдавали в кондитерской после смены, потому что не успевали распродать. Хотелось дочитать книжку, на которую вечно не хватало времени. Хотелось увидеть друзей, с которыми она даже не успела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эта тоскливая тяжесть подступала к горлу, её тут же вытесняли чужие голоса — бесконечные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хорошо. Они ведь тоже хорошие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порядке. Я спасаю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стук — рядом поставили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заметила того, кто недавно вырубил её, и мгновенно напряглась, готовая к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спокойно проспала у меня на глазах несколько часов, — ровным голосом произнес Аль-Хайтам. — И всё ещё боишься, что я причиню тебе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под прикрытием Системы уже успел разведать обстановку на базе острова Токоями.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дикость. Промыть мозги маленькому ребёнку, чтобы сделать её ядром «Бессмертного легиона»».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Безумные амбиции Огая Мори ничуть не уступали планам Сираджа, мечтавшего о создании коллективного разума «Улья». Разница заключалась лишь в том, что один пренебрёг пределами человеческой психики, а другой недооценил масштабы людской алчности.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Мори вовсе не заблуждался. Он прекрасно всё понимал, но ему было попросту плевать. И от этого его замысел казался ещё более зловещим и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Аль-Хайтам испытывал к Огаю Мори глубокую неприязнь, а к Акико Ёсано — искреннее, хоть и сдержанное сострадание. Он прекрасно понимал: девочка оказалась здесь 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приходить сюда каждую неделю в это же время, — продолжил Аль-Хайтам. — Тебе не нужно считать меня шпионом. Даже если ты расскажешь обо мне другим, их воспоминания сотрутся или исказятся.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чистую правду. Верить ему или нет — Акико должна была решить сама. Аль-Хайтам не рассчитывал на её доверие с первой же встречи, ведь его появление здесь действительно выглядело слишком странным и необъяснимым.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рассчитав время до секунды, он просто оставил на краю стола яркую детскую книжку со сказками и растворился в воздухе прямо на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долго смотрела на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невольно приковала пёстрая обложка книги. В её возрасте дети должны играть и веселиться, а не смотреть на кровавые ужасы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Огай Мори часто приносил ей подарки: красивые платьица, сладости, забавные игрушки. Но среди них никогда не было простой детской книжки, полной наивного и чистого волшебства.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понятно. Тот, кто соприкоснулся с прекрасным, неизбежно начнёт сомневаться в кошмаре, который его окружает.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просто... должна проверить, не опасна ли эта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знала, что нельзя брать вещи у незнакомцев, но быстро нашла для себя удобное оправдание и протянула руку к оставленной Аль-Хайтамом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***Намимори***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происходит, когда Сатору Годзё заносит в Намимори?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— он ввязывается в драку с Кёей Хибари исключительно из-за своего чересчур вызывающего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ношу то, что мне нравится! — вопил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 дисциплины! — отрезал Хибари.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упрямился как самый настоящий осёл. Чем усерднее ему что-то запрещали, тем сильнее ему хотелось это сделать. Хибари, который обычно проявлял каплю терпения к маленьким детям и животным, без колебаний вычеркнул белоголового нахала из этой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 был Сатору Годзё. А дети — это дети. Ни один ребёнок в мире не обладал столь несносным языком и столь чесавшимися не к месту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порции издевательских подначек со стороны Годзё Хибари резко выхватил тонфы, вознамерившись немедленно навести порядок в школе Намимори.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Цусима, уцепившись за сетку ограждения на крыше, лениво наблюдал за назревающей потасовкой. Его скучающий вид привлек внимание остальных ребят, сидевших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ученик начальной школы умудрился пробраться на крышу средней школы, объяснялось исключительно феноменальным обаянием Сюдзи и его умением заговаривать зубы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А-Дзи, это твой друг? — нерешительно спросил Цунаёши Савада, смутно припоминая, что этот белобрысый парень пришел вместе с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— поморщился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было физически неприятно слышать, что он водит дружбу с этим ненормальным Сатору — хуже, чем если бы его облизала бродячая собака. В груди противно сдавило, и он раздраженно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придурок силён, — процедил Хаято Гокудэра, наблюдая за Годзё, который без особого труда уклонялся от яростных выпадов Хибари. Гокудэра с досадой осознал, что уступает в мастерстве какому-то мелкому выскочке.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его к нам в бейсбольный клуб! — воодушевленно воскликнул Такеши Ямамото. Он всегда искал сильных парней для своей команды, а Годзё по возрасту как раз отлично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крыше шумно обсуждали происходящее, внизу вовсю кипел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неплох! — крикнул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схватки его темные очки слетели, явив миру сияющие азартом ярко-голубые глаза. Сатору Годзё раззадорился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Хибари дрался лишь одной тонфой, но, чувствуя, как с каждой секундой противник теснит его, достал и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бьёшься не в полную силу, — процедил Кёя, заметно раздражаясь. Последний раз такое унизительное чувство бессилия он испытывал, когда Дино упрямо навязывался ему в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ещё даже школу не осмотрел, — хмыкнул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Годзё не было никакого желания всерьез сражаться с обычным человеком, обделенным проклятой энергией. Он пустил в ход свою проклятую технику лишь потому, что Кёя Хибари обладал поистине феноменальными физическими данными и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этот наглец умудряется как-то блокировать любые его удары, Хибари мгновенно сориентировался. Он зажег на своих тонфах Пламя посмертной воли. В следующее мгновение смертоносное оружие со свистом рассекло воздух прямо перед грудью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Облака обладало невероятным свойством к увеличению и размножению. Техника Безграничности Годзё работала на концепции бесконечного замедления, останавливая любую атаку до того, как та соприкоснется с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этих двух сил превратилось в яростное противостояние на микроскопическом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Хибари не знал природы способностей Сатору, но его гениальная боевая интуиция подсказала верное решение. Он заставил Пламя Облака стремительно разрастаться, пытаясь перегрузить лимит скорости Безграничности, которую Сатору в силу возраста ещё не мог поддерживать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 — задавить грубой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Волна мощи встряхнула школьный двор, мгновенно приковав к себе взгляды всех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густого, серого дыма заволокли площадку, скрывая бойцов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