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лежал на спине на сухом песке, не заботясь о том, испачкается ли одежда. Он смотрел на звезды в небе, и его голос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Ю,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и сам не удержался от тихого смешка — ведь он уже спрашивал об этом, когда они случайно встретились возле кабинета Цюй Сяожаня. Тогда Се Ю ответил: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Ю, казалось, принес с собой ночной ветер — холодный, но при этом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опешил — он думал, что Се Ю по привычке ответит: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тщательно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новости. Какая-то машина упала в реку, и фамилия владельца —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машина, — ответил Се Ю. — Я должен был возвращаться на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Няня, сжимавшие телефон, напряглись — он не ожидал, что Се Ю сам приоткроет перед ним эту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Кэ ведь тогда случилось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 Ю помолчал несколько мгновений и тихо спросил: — У тебя есть время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Юй Няня внезапно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кривобокий торт, подгоревшие яичные тарталетки, бесформенное печенье, подмененный термос и запонки с фальшивым ценником в двести юаней — на самом деле Се Ю был совсем не таким, каким казался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таким холодным, высокомерным и бездушным. Тот Се Ю, которого он знал,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трудностей пришлось пережить этому человеку, чтобы заставить его так глубоко спрятать свое настоящее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ответил мягким, почти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доносился лишь тихий свист ветра, и только спустя долгое время снова раздался голос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старше меня на пять лет. Он родился весной. В день его рождения всю ночь напролет моросил весенний дождь, поэтому мама назвала его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словно наконец получил возможность рассказать историю, которую так долго хранил в сердце. Он дорожил этой минутой и говорил не торопясь: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удивительным человеком, очень умным. Несколько домашних учителей в один голос твердили, что никогда не встречали столь способных учеников. Брат решал задачи, которые мне были не под силу, и терпеливо учил меня собирать модели, когда у меня не получалось. Он учил меня правильно держать ручку, рисовать, завязывать шнурки, учил плавать. К тому же у него была исключительная деловая хватка. Отец очень радовался этому и постоянно держал брата при себе, обучая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попал в аварию, и его машина ушла под воду. Тогда... ему, должно быть, было очень страшно и больно? И никто не пришел на помощь. — Голос Се Ю стал совсем тихим, словно он говорил сам с собой. — В то время он снился мне каждую ночь. Он приходил и говорил, что вода в реке ужасно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осколков прошлого Юй Нянь мог почти полностью восстановить картину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которого с таким трудом растили, трагически погиб. Остался лишь младший сын, который учился по классу фортепиано в Музыкальной академии Лето и никогда не имел дела с бизнесом. В таких обстоятельствах его со всех сторон должны были окружать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наверняка был невероятно тяжелым, грязным и тернистым, но Се Ю все равно шаг за шагом дошел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разбудил Юй Цин, она небрежно поправила растрепавшиеся со сна волосы и со вздохом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еще не закончились, а мои волосы уже сухие, жесткие и секутся! Вернусь домой — и не знаю, сколько времени уйдет на то, чтобы восстановить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витает в облаках, она лукаво толкнула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 Няньнянь посреди ночи спать не ложится, заставил меня ехать в такую даль... Поймал наконец сигнал, поговорил с кое-кем — и сразу довольный!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ходу собрала волосы в хвост и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нашему Няньняню уже двадцать один год, совсем взрослый стал, пора бы и влюбиться! Пройдет еще немного времени, и начнется: «Сестра? Какая еще сестра? Ее что, едят?»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куда ее занесло, Юй Нянь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кое-кого. Это мой друг, у него сейчас тяжелые времена, вот я и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отъездом встретил Се Ю возле кабинета Цюй Сяожаня. Тот выглядел так, будто хотел сказать ему очень многое, но не мог, и в его взгляде читалась легкая...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снова задумался, Юй Цин громко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облаках! И после этого говоришь, что нет никакого кое-кого?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любые оправдания сделают только хуже, Юй Нянь решил просто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как-то упоминала, что появились новости о «Пьяном коне на весенней прогулке»?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хлопнула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что спросил, а то я почти забыла! Один из приятелей моего старика разузнал. Эту картину когда-то вывезли из страны, ее купил японский бизнесмен, а потом она попала в частный музей. Недавно пошли слухи, что дела у этого музея идут плохо, и всю коллекцию, скорее всего, выставят на аукцион. Правда, пока неизвестно, когда именно и сколько будет претендентов. Я попросила знакомых держать меня в курсе, так что, как только что-то прояснится,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покосилась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моей помощи — не надо. Но если тебе вдруг не на что будет купить еды, дай мне хоть шанс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еду мне пока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позднее. Если ты закончил свои дела, поехали обратно? — Когда Юй Нянь кивнул, Юй Цин нажала на газ, и машина, шурша шинами по гравию, тронулась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проснулся рано. На съемочной площадке царила тишина, повсюду в беспорядке лежал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зевая, протянула Юй Няню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съемки закончились только в четыре утра. Под конец даже Режиссер Сюй еле держался. Когда сворачивались, парень-помощник заснул прямо на ходу, пока тащил вещи, и чуть не разбил себе голову. Режиссер Сюй от испуга мигом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ней, Юй Нянь взял термос и направился вместе с Ши Роу в столовую, но не успели они дойти,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— раздался взволнованный голос Мэн Юаня. — Вы вчера с Юй Цин посреди ночи куда-то уезжали на машине? И вернулись только через час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Юй Няня. Он мгновенно сообразил,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сфотографировали или уже выложили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сохранял спокойствие.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 на площадку, я заходил к ней домой помочь собрать вещи, и мы приехали вместе. Когда я участвовал в «Тяньлаэй», однажды поздно вечером я остался переночевать в ее гостевой комнате, а на следующее утро она улетела ранним рейсом на съемки. Если за нами следили намеренно, то фотографии тех двух раз тоже могут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Ши Роу и отошел в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их цель? Просто раздуть сенсацию, или же удар нацелен конкретно на меня или 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так и есть, Мэн Юань заговорил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Нацелились на тебя. Мнение в сети уже вовсю направляют в нужное русло. К тому же вы в совершенно разных весовых категориях, так что о романе почти никто и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романе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Да у вас даже во взглядах никакой романтической искры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подумал и все-таки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сестра, так что о романе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нависла долгая тишина, прежде чем донесся голос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Родная? Прямо по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кровная, хотя родство не самое близкое, — Юй Нянь засунул руку в карман джинсов и спокойно пояснил: — Дедушка Юй Цин — старший брат моей бабушки, то есть моя бабушка приходится ей двоюродной бабушкой. Юй Цин — моя троюродная сестра, мы с детства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был человеком проницательным и тут 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рассказывал об этом, потому что не хотел продвигаться за счет Юй Цин и не хотел, чтобы мы грелись в лучах ее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Нянь опустил голову и улыбнулся. — Пусть это звучит немного наивно, но я верю, что смогу добиться успеха сам. Зачем мне вешать на себя ярлык «младшего брата Юй 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правильно. Если к тебе приклеится этот ярлык, то, как бы далеко ты ни продвинулся в будущем, люди все равно не признают, что ты добился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