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лифта, и Су Цзиньян проводил гостей в свою квартиру. Это жилище холостяка впервые принимало столь очаровательную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ожидала увидеть холодные, безжизненные интерьеры, но никак не могла предположить, что квартира Су Цзиньяна окажется такой уютной. Взгляд сразу же наполнился мягкими пастельно-желтыми тонами — совсем не похоже на типичное мужское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невольно посмотрела на хозяина. Су Цзиньян подмигнул ей, наклонился к самому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довольна? Я вчера всю ночь напролет всё переделывал.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тихо ахнула Сюй Тяньчжэнь. Он ведь вернулся домой не раньше десяти вечера, как он успел всё подготовить? Ей не хотелось верить, но факты были налицо: в гостиной стояли её фотографии, лежали её любимые подушки — повсюду виднелись следы её присутствия, будто она жила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тепло, а взгляд, которым она посмотрела на Су Цзиньяна, наполнился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Тяньчжэнь, я провела в дороге полдня и порядком устала. Проводи меня в комнату, нужно отдохнуть. А ты, зять, иди занимайся ужином, — Сюй Ляньшэн в глубине души была довольна, хотя лицо сохраняло строгое выражение. Сюй Тяньчжэнь поспешно кивнула, но смущенно взглянула на Су Цзиньяна: она понятия не имела, где здесь главная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замешательство, Су Цзиньян незаметно взял её за руку и указал направление. Сюй Тяньчжэнь благодарно улыбнулась и поспешила проводить мать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она увидела те же уютные цвета. Здесь её вещей оказалось еще больше: любимые тапочки, фотографии, на стуле висела её куртка. Вся комната была пропитана её присутствием, в воздухе даже витал аромат её любимых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присядь, — Сюй Ляньшэн поманила дочь к себе. Сюй Тяньчжэнь с улыбкой подошла, но стоило ей сесть, как мать взяла её за руку, одарив теплой, утешающей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Тяньчжэнь, ты нашла хорошего мужчину. Но раз вы знакомы так давно, почему же тянули столько времени? Ты ведь знаешь, я всегда боялась, что ты повторишь мою судьбу и не будешь счастлива. Видеть тебя сейчас — для меня огромная радость,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обеих женщин заблестели от слез. Самым большим сожалением Сюй Ляньшэн было то, что она не смогла дать дочери полноценную семью. Сюй Тяньчжэнь долго ни с кем не встречалась, и мать долгое время полагала, что та боится брака из-за её собственного неудачного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всё судьба. К тому же сейчас у тебя есть дядя. Только когда ты счастлива, я могу спокойно искать свое счастье, — Сюй Тяньчжэнь прижалась к матери. Глядя на поседевшие виски Сюй Ляньшэн, она вдруг почувствовала щемящую тоску: она выросла, а мама постарела. Оказывается, только перед собственной свадьбой по-настоящему осознаешь, как быстро стареют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дяди щеки Сюй Ляньшэн слегка порозовели. Она шутливо ущипнула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 мне сейчас речь. Когда вы с Су Цзиньяном собираетесь играть свадьбу? Мне нужно составить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мне свадьбу устраивать? Распишемся — и хватит, — ответила Сюй Тяньчжэнь.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разве можно без свадьбы? Моя дочь такая красивая, такая способная — конечно, всё должно быть пышно и торжественно. Впрочем, не будем об этом сейчас. Вот встречусь с родителями Сяо Яня, тогда и обсудим. Кстати, твой младший брат собирается в город А поступать в университет. Тебе придется присматривать за ним. Этот мальчишка вечно влипает в неприятности, ты, как старшая сестра, должна следить за ним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Тяньчжэнь, чьи мысли всё еще крутились вокруг хлопотной темы свадьбы, почти не расслышала слов о брате. В голове пульсировала лишь одна мысль: неужели она поторопилась с замужеством? Почему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http://bllate.org/book/18475/1772411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