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наконец выговорился и, уставший, побрел прочь, заложив руки за спину. Тан Кайци и Ма Лоу молча принялись собирать уцелевшие вещи. Чжун Мань с тоской уставился в небо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вижу, но в голове образ старосты уже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спросил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Тан Сэн, — отозвался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ой! — Ма Лоу попытался рассмеяться, но тут же охнул от боли в разбитой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Ведра были разбиты в щепки, одежда и обувь на берегу перепачканы в иле, а полтора десятка рыбин валялись на траве — нести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недолго думая, стащил через голову рубаху и соорудил из неё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хотел было последовать примеру, но спохватился: на нем и так остались одни трусы, раздеваться дальше — значит навсегда опозориться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Кайцэ… — жалобно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хотел было послать его куда подальше, но, глядя на его распухшее лицо, сжалился. Он молча стянул семейники, бросил их другу, а сам обернул бедра тополевыми ветками, прикрыв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побрели домой: двое грязных парней с узлами рыбы ведут под руки слепца.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попались старики, гревшиеся на солнышке. Кайци и Ма Лоу старались не поднимать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один дед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где ж это они так вывалялись? Никакого сладу с ними нет. Сын Дэлуна вон вообще сверкает голым задом, даже исподнее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старуха. — Никакого приличия. Кто ж за таких замуж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Чжун Мань потребовал мыться. Тан Кайци, весь в грязи, принялся греть воду. Он притащил чан в комнату к гостю, а сам отправился во двор — ополаскиваться ледяной водой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нагишом, он выливал на себя ведро за ведром, смывая ил. Пару раз на него покушался гусь, но Кайци ловко перехватывал его за шею и отшвыривал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оделся и принялся за рыбу: решил потушить Чжун Маню на обед свежатины, а остальное засолить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Мань приехал, он еще ни разу не поел как следует. Чтобы гость съел побольше, Кайци даже сбегал к соседке за специями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терпеливо выбирал косточки и подкладывал мясо в миску Чжун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— одобрил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я две штуки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ел очень аккуратно, маленькими кусочками, и, к удивлению хозяина, приговорил целую рыбину. Когда он насытился, Кайци сам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думал: «И правда вкусно. Только это не просто рыба, это цена моей гордости. Эх, давно я рыбки не ел. Стоп… как это давно? На прошлой неделе ведь на рынке покупал, голову тогда съел. А погодите-ка… почему только голову? Кто остальное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замер с набитым ртом, напряженно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округлились: «Матушки мои, про Люй Маоданя-то я совсем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объедки в тарелке, перестал жевать и поспешил в восточную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 всплыл на поверхность чана и уставился на принесенные рыбьи головы и хвосты. В его взгляде читалось: «И ты серьезно предлагаешь мне эти отходы?»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стало неловко. Раньше всё самое вкусное всегда доставалось гу. Даже когда родители привозили мясо из города, большая часть шла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так пекся о Чжун Мане, что про старого друга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еще никогда не бывало. Тан Кайци решил, что во всём виноват Шуаньцзы. Если бы не драка на реке, он бы ни за что не забыл покормить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перекуси чем есть, — виновато пробормотал он. — Вечером утиное яйцо тебе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Маодань, похоже, обиделся не на шутку: он ушел на дно и больше не показывался, как Кайци его ни выманивал.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скормить рыбьи головы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Куайкуай… то есть, Мими,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Лодыжка у Чжун Маня почти зажила, и как раз подоспел день, когда в деревню заходил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 ни заря Тан Кайци разбудил гостя — пора ехать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который раньше страдал бессонницей, в деревне стал спать так крепко, что теперь не хотел вылезать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уже оделся и, видя, что тот не шевелится, принялся стаскивать с него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 на рейс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резко подскочил, отбиваясь: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одеться! Говорю же тебе — зачем спать в одежде?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плотнее запахнув ворот,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скромный! — хмыкнул Кайци. — Оба мужики, чего стесняться-то? Я в детстве при тебе в штанах с разрезом бегал и не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у всех кожа такая толстая,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осекся. Он как-то странно замер и на негнущихся ногах вышел во двор. Там он остановился, уставившись на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Тан… он назвал меня „господин Тан“».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и как это у него так складно выходит? Стоп, в фильмах же богатые дамы так своих мужей представляют — мол, это мой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Мань умылся и собрался, Кайци усадил его на багажник своего старого велосипеда и покатил в соседнюю деревню к остановке. В больницу они попали только к девятому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бегал по этажам: брал талончики, водил Чжун Маня за руку к врачам, на рентген. Наконец они присели в коридоре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спросил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и маковой росинки во рту не держали. Чжун Мань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выудил из кармана два утиных яйца, очистил их и вложил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такой предусмотрительности. Еще теплые… когда ты успел их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там копался с одеванием, — буркнул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сам?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перехватил лепешку, пока яйца варились. Я три штуки сварил: эти два тебе, а еще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Кайци так и подскочил: полный завал! Улетел в спешке и опять забыл покормить Люй Маоданя!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одно? Кому оно? — спросил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открыл было рот, но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одно… это на потом тебе, дома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