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изо всех сил попытался припомнить обрывки фраз, услышанные за эти годы, и заново сложить их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Ваньлань... занимает часть юго-восточных равнин, простираясь от западного берега Туманного Моря до самых подножий гор Музтаг. Их столица называется Розлоран, она построена прямо в жерле потухшего вулкана. Говорят, тамошняя магическая энергия настолько плотна, что по ночам излучает сияние, и издалека это похоже на вечно пылающий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правит империей? — спросил Гидодора очень медленно, словно давая этим названиям время улечься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Номинально — император. Но на самом деле имперская власть разделена на три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Гидодора чуть склонился набок, давая понять, чтобы тот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ветвь — Рыцари Серебряной Луны. Это имперские рыцари, но не простые. Каждый рыцарь в ночь полнолуния принимает благословение богини, и с того момента его сила меняется в зависимости от фазы луны. В полнолуние они почти непобедимы. В новолуние слабеют, но все равно остаются элитой, с которой не могут тягаться обычные люди. Говорят, сильнейшие рыцари Серебряной Луны в ночь полнолуния способны сражаться с сотней врагов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Чародеи.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Поль скривил лицо в сложном выражении.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врожденный трепет раба перед тем, что лежит за гранью досягаемости, смешанный с каким-то неопределенным стремлением. Он коснулся своей сломанной ноги и, словно что-то внезапно вспомнив, тут же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Великие чародеи Империи Ваньлань. Они не полагаются на передающиеся из поколения в поколения заклинания, как варварские знахари Южных Пределах, и не вплетают магию в оружие, подобно Великому Княжеству Хунли на северо-востоке. Они... любят исследования. У них есть специальные академии, специальные библиотеки, специальные кодексы магии. Если у ребенка обнаруживается талант, его увозят в Розлоран, и с этого момента он перестает быть тем, кем был прежде. Они называют это первым возгоранием. Говорят, в каждом человеке кроется искра, и задача академии — разжечь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простолюдины тоже могут?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Могут. Говорят, на то воля Богини Полной Луны: магия — это дар, дарованный всему человечеству, и он не должен принадлежать по праву рождения лишь избранным.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видел мальчика, которого вот так забрали. Он плакал всю дорогу, а его мать бежала за повозкой три ли. Спустя три года тот мальчик вернулся навестить родные места. На нем была серая мантия чародея, а глаза стали бледно-фиолетовыми. Только вот он стоял у въезда в деревню и целый полдень смотрел, как его мать на коленях жнет пшеницу. Посмотрел — и молча повернулся уходить. Больше он никогда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уголки губ Поля невольно изогнулись в горькой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бы тот мальчик умер на чужбине.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если говорить правду, нынешние аристократы думают иначе. У них есть свои способы сделать так, чтобы талант их собственных детей проявился вовремя. Ваньланьцы называют это предопределенным узором и утверждают, что он дарован богами и не подлежит изменению. Но мы, рабы, прекрасно знаем: стоит отсыпать достаточно золота, и предопределенный узор тоже окажется на коже. И всё же... по крайней мере, на словах путь открыт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Гидодоры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едва ли можно было назвать улыбкой, скорее — выражением, застывшим где-то между насмешкой и праздным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Мудрая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не понял смысла этих слов, но спросить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те небожители, что сидят на недосягаемой высоте, никогда не замечают ползающих внизу букашек. А если вдруг заметят... наверное, просто растопчут.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третья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Гидодора, судя по всему, и впрямь проникся глубоким интересом к этим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удельные князья. Древние роды, владеющие землями, которые передаются из поколения в поколение. Они контролируют местные войска и налоги, владеют рудниками и лесами, держат в повиновении миллионы простолюдинов и рабов. Князья не подчиняются Совету, Совет презирает князей, а император зажат между ними — как и в любой другой игре в престолы. У кого кулак толще да друзей больше, тот и отхватит кусок покрупнее.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 Серебряной Луны, состоящий из двенадцати великих чародеев. Они толкуют волю богини, следят за использованием магии и проверяют кандидатов в новые чародеи.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увлекшись рассказом, Поль излишне взмахнул руками и потревожил рану, скривившись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раз один князь перешел Совету дорогу, и на следующий день все чародеи в его владениях исчезли. Спустя три года его земли были дочиста поделены между тремя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Гидодора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пережевывал полученную информацию или обдумывал что-то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Гидодора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богов осталось по сей день? — это, разумеется, волновало его больше всего, ведь от этого зависела надежда на скорое освобождение.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тема, о которой Поль никогда не осмеливался говорить прилюдно, но сейчас, перед лицом этого демона, все запреты потеряли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Богов, о которых мне ведомо, не так уж и много. На севере лежит Двор Зимней Стужи, их народ поклоняется Владыке Морозной Вечной Зимы — его зовут Хелаенс. Говорят, он обитает в самом сердце ледников: от его дыхания замерзает воздух, а от одного моргания поднимаются снежные бури. Северяне никогда не молят его о хорошем урожае, они просят лишь об одном — чтобы он не гневался. Каждую зиму они приносят ему в жертву красивейших девушек, заставляя тех в белых одеждах уходить прямо в бушующую метель. Никто не знает, куда деваются эти несчастные, но после жертвоприношений снежная буря всегда затихает на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юге раскинулся Архипелаг Бурь, там поклоняются Матери Бездонных Приливов по имени Мортиреган. Все моряки перед выходом в море обязаны принести жертву в ее храме; если же даров окажется недостаточно, она поднимет волны и проглотит корабль...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Гидоры на мгновение слегка дрогнули: манера действовать у этой богини... была весьма занятной.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одно божество... о нем редко вспоминают. Бог Пепла и Забвения, люди называют его Моэнфар. Говорят, он правит той пустотой, что лежит меж смертным часом и вратами загробного мира — все те бесприютные души в конце концов проходят через него. Люди до смерти боятся произносить его имя, боятся, что он услышит, боятся, что он... запомнит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Поль украдкой бросил взгляд на реакцию Гидодоры. Его расплавленные золотые глаза оставались совершенно неподвижны, но Полю почему-то казалось, что тот слушал с предельной сосредоточенностью.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других... я и вправду ничего не знаю. Земля Потерянных огромна, а я за всю свою жизнь, после того как меня продали из Пиков Метели сюда, дальше Городка Шлака не выбирался.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ли может знать раб, у которого нет даже свободы?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Богиня Полной Луны? Та, которой поклоняются ваньланьцы, как ее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Лунелани.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Поля при упоминании этой большеглазой богини невольно проскользнуло нечто вроде благоговейного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ваньланьском наречии это слово означает Глаз ночного неба. Ее храмы тоже построены на краях вулканических кальдер, а все жрицы — женщины. Говорят, в ночи полнолуния они способны узреть грядущее.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Лунелани, Глаз ночного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Гидодора повторил это имя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когда оно сорвалось с его губ, в нем послышалась тоска, почти похожая на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 вдруг показалось, что в тех расплавленно-золотых зрачках что-то промелькнуло.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знакомы с ней? — набравшись храбрости, спросил Поль.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Гидодора наконец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на это ответить, и мог лишь опустить взгляд на собственную культю, чтобы скрыть охватившую его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этот демон был лично знаком с богами!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затянулось надолго, настолько долго, что Поль уже решил, будто ответа не дождется.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голос Гидодоры прозвучал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жалкий раб-хворостинка, откуда тебе столько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Поль ответил горькой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проповедникам нужны слушатели, бродящим бардам — монеты на выпивку, а сказителям — те, кто готов сидеть у костра и слушать их россказни. В лагере рабского труда нет ничего — ни свободы, ни надежды, ни завтрашнего дня, — но чего там в избытке, так это времени. Когда насмотришься и наслушаешься вдоволь, многое само оседает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же... я прожил тридцать шесть лет. Для каторжного лагеря это уже долгий срок. А когда живешь долго, волей-неволей услышишь то, чего слышать не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дракона это было не дольше, чем один миг дремоты. Но для стоявшего перед ним ничтожного, покалеченного раба-хворостинки это были долгие годы, сложенные из бесчисленных страданий и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я хочу услышать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земель смертных на Земле Потерянных есть еще одно место, о котором стоит упомянуть.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зовется Утопией. Но это не королевство, а скорее... убежище. Говорят, оно не подчиняется ни одному монарху и не укрыто ничьим божественным покровительством. Отверженные — те, кто отказался верить в каких-либо богов, — собираются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верят ни в каких богов? И они... все еще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Живы, и живут куда дольше обычных людей, да и куда сильнее их. Говорят, раз они отказались принимать божественные дары, их срок жизни, напротив, продлился. Ни один бог не желает забирать их души, но и тратить силы на их истребление никто не хочет. Так они и... вечно скитаются меж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Гидора на мгновение замолк,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благо? Разве долгая жизнь — не то, о чем молит каждый?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Мне довелось услышать слова одного отверженного старика. Он сказал, что долгая жизнь — это не дар, а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словно заново переживал ту давнюю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сами, господин. Обычный человек живет несколько десятилетий: близкие и друзья рядом, рождение и смерть идут своим чередом, во всем есть опора. А отверженные? Они смотрят, как умирают их родители, как умирают братья и сестры, как умирают жены и мужья, как умирают дети, как умирают внуки — из поколения в поколение, раз за разом. В конце концов у них не остается ничего. Ни родных, ни воспоминаний, ни причин продолжать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они все еще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Они живы, но назвать это жизнью уже нельзя. Это называется... гниением. Они не стареют, но и ничто живое больше не прорастает в их душах.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http://bllate.org/book/19072/1873294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