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Разлом, о котором говорила Броня? — Март 7 с любопытством огляделась по сторонам. Дороги здесь переплетались в такой сложный узел, что было совершенно непонятно, в какую сторону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 местом эрозия в Сточных проходах кажется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определить местоположение Стелларона? — спросил Цюнъин, обращаясь к Цзин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заснеженных полях к северу от Белобога. Чтобы добраться туда, сначала нужно пройти сквозь этот лабиринт, — Цзин Юнь убрал Инъюнь. — Держитесь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Юнь не стал подбрасывать монетку. Не говоря уже о том, что он не раз бывал здесь в поисках сокровищ, сейчас он ориентировался по интуиции, дарованной Путем Охоты. Всякий раз, когда приходилось добираться куда-то пешком, он с тоской вспоминал о пространственных якорях. Раньше это было делом одного касания, а теперь приходилось преодолевать расстояния на своих двоих, да еще и без карты. Если бы не благословение, риск заблудиться был бы крайне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вам не кажется это место жутким? Такое чувство, будто… будто на нас постоянно смотрят сотни глаз, — Март 7 закончила фразу 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заражение Разлома, тем ближе мы к его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Цзин Юнь остановился перед железными воротами. — Сначала нужно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такой сложный. Эх, я так и знала, что всё будет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сложно, Малышка Март. Это заброшенное поле боя, здесь никто не следит за оборудованием. Отойдите назад, чтобы случайно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отошли на безопасное расстояние, Цзин Юнь выхватил клинок и обрушил его на замок. В этот раз ему даже не потребовалось призывать силу Пути — одного лишь лезвия Инъюнь хватило, чтобы разрубить металл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четырех человек пересекла площадь, уставленную столами и караульными постами. Там их поджидал необычный противник: в отличие от бездумно разрушающих всё вокруг тварей Разлома, этот враг словно обладал зачатками разума и даже использовал тактику, сражаясь почти как человек. Когда общими усилиями они покончили с ним, Дань Хэн внезапно обратился к Цюнъиню: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Цюнъин,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спрашивать именно сейчас?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считаю, что момент самый подходящий. Помнишь те сны, о которых ты рассказывал? Я знаю, что ты был в сознании, но мне нужно, чтобы ты попытался воспроизвести звуки, которые слышал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Дань Хэна, Цюнъин закрыл глаза и погрузился в свои мысли. Вскоре в его голове возникли обрывки фраз: Коколия… угроза… приближается… необходимо… искоренить… необходимо… полностью…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голос взывает к Коколии…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мое предположение, — сказал Дань Хэн. — Возможно, голос, который ты слышишь — это послание, которое Стелларон тем или иным способом передает Коколии. А слышишь ты его потому, что то, что находится внутри тебя… входит в резонанс со Стеллароном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Март 7 не могла поверить своим ушам. — Ты хочешь сказать, что Стеллароны могут общаться друг с другом? Никогда о таком не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нашел логичное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еще ни один человек не носил внутри себя Стелларон.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всё еще здесь, — напомнил Цзин Юнь. Он наконец понял, почему в игре так много людей знали о секрете Цюнъиня, хотя это должно было оставаться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 — переспросила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кажется, у меня нет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извиняться? Я могу научить тебя другому. Тот факт, что у тебя внутри Стелларон, не должен стать достоянием посторонних, — Цзин Юнь на секунду замялся, но тут же вспомнил, что когда заманивал Цюнъиня в ученики, оправдывался тем, что тот — прирожденный толкователь снов. — В общем, Стелларон уже предупредил Коколию,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Крохи силы Первопроходца уже не могли защитить от пронизывающего холода Хребта Вечнозимья. Повсюду были видны обледеневшие Пустотники; когда они вторгались в этот мир, вряд ли ожидали, что их ждет такой конец. Руины, оставленные Строителями, сильно отличались по стилю от городских построек и напоминали очертания гигантской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Двигатель созидания, наследие Верховной хранительницы первого поколения, — пояснил Цзин Юнь. — Устройство для сдерживания Стелларона на платформе впереди. Я не умею запечатывать Стеллароны, так что дальше действуйте по вашему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— перебила его Март 7. — Первый шаг — снизить активность Стелларона.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пробить его уязвимость. Оставляем Стелларон на тебя, мы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поднял левую руку, ладонью вправо, сжав пальцы в полупустой кулак. Зрители трансляции, ожидавшие увидеть Инъюнь, были озадачены таким жестом, но в следующее мгновение в его руке материализовался длинный лук без украшений, испускающий яркое бело-фиолетовое свечение. Цзин Юнь натянул тетиву, собирая воедино светящиеся стрелы. Стелларон, почуяв опасность, призвал на помощь тварей Разлома, но остальные трое встали за спиной Цзин Юня, преграждая путь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благословению Охоты Цзин Юню не нужно было целиться: стоило лишь осознать цель, и стрела не отклонялась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Цюнъин! — стоило Цзин Юню произнести имя, как в воздухе возник огромный синий волк. Вместе с сорвавшейся с тетивы стрелой он стремительно помчался к Стелларону.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столкнулись, Цзин Юнь громко крикнул. Дань Хэн среагировал мгновенно, прижав Март 7 к земле. Цюнъин, стоявший за спиной Цзин Юня и не успевший сориентироваться, оказался придавлен к земле самим Цзин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Хребтом Вечнозимья прогремел оглушительный взрыв. Поднявшаяся снежная буря полностью скрыла изображение на экранах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воцарилась гробовая тишина. Никто не знал, что произошло. Единственное, что оставалось — это ждать. То, что Цзин Юнь не был Первопроходцем из их страны, в этот момент стало даже плюсом: пусть Китай и не получил бы выгоды, но, по крайней мере, его гибель не обернулась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Первопроходец Цзин Юнь выполнил задание. Получена награда: Талисман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 получает награду: морозоустойчивость и продуктивность сельскохозяйственных культур повышены на 50%, прочность брони увеличена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Россия получает награду: морозоустойчивость сельскохозяйственных культур повышена на 50%, прочность брони увеличена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результат вызвал ликование в обеих странах. Сельскохозяйственные эксперты в командном центре вскочили со своих мест: плодородные черные земли севера из-за климатических ограничений давали лишь один урожай в год. Повышение урожайности и морозоустойчивости значило, что на тех же землях теперь можно прокормить гораздо больше людей! И это касалось огромного спектра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Россия также была в экстазе! Их Первопроходец передал лишь одно сообщение, и страна получила награду. Пусть на одну меньше, чем Китай, но помощь была колоссальной! Не говоря уже о развитии Дальнего Востока, усиление брони было крайне важно для их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городов начались народные гуляния, небо расцветили фейерверки. Все верили, что Запретные земли национального достояния больше не угроза и им не придется жить в страхе перед неизвестностью. А те, чьи родные всё еще выживали в Запретных землях, ликовали: всё закончилось, они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http://bllate.org/book/19165/1881650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