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снова завертелось.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вы получили кирпич...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вы получили кирпич...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какой еще кирпич, твою мать! Ли Синь нажал кнопку еще три раза подряд, и каждый раз выпадал проклятый кирпич. Неужели у меня такая черная полоса? Ли Синь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мне нужно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Обнаружено, что хост находится в безопасной среде. Шанс выпадения ценного приза составляет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девяносто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кирпич!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Синя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повысить шансы на хороший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опаснее среда, в которой находится хост, тем выше вероятность получения редких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Синя стало еще темнее. Что за чертовщина? Враг рубит меня сорокаметровым мечом, а я должен стоять и крутить рулетку, чтобы успокоить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Синь пребывал в унынии, он увидел, как его старший товарищ Чжань Батянь протирает свой Топор, раскалывающий горы, и внезапно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можно тебя попросить об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Размахнись своим топором и ударь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Батянь замер и с недоумением посмотрел на Ли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С твоим-то телосложением, разве ты выдержишь мой Топор, раскалывающий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бить по-настоящему, — пояснил Ли Синь. — Как только лезвие окажется у самой головы, сразу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Батянь посмотрел на него как на сумасшедшего, но просьбу все же выполнил. Двухметровый гигант, сплошь состоящий из бугрящихся мышц, поднял тяжелый топор, и от него сразу повеяло смертельной угрозой. Топор, рассекая воздух, со свистом устремился прямо к голове Ли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Розыгрыш! — Ли Синь мгновенно ударил по кнопке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замерло в одной сотой миллиметра от лба. Спустя мгновение рулетка остановилась. Еще через секунду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вы получили Технику Дхармы Маневры Призрачного Клинка максимального уровня. Предмет помещен в инвентарь, вы можете изучить его силой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недовольна?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это использование бага! — взвизгнула система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скажи, нарушил я правила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слабый треск электрических разрядов — система перегрелась. Не обращая на нее внимания, Ли Синь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Изучить Маневры Призрачного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вспыхнул сгусток света, и вскоре техника была полностью освоена.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эти Маневры Призрачного Клинка? — лениво поинтересовался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 стадии Закладки Основания ты непобедим, а выше — размен один к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А есть еще техника ножа, меча, копья или что-то в этом роде? Давай, акция: один берешь, второй в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 на время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Синь-цзы, ты закончил? — подал голос Чжань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очнулся и увидел, что босс все еще держит топор над головой. Он поспешно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спасибо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— Чжань Батянь убрал топор и вернулся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пять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прозвучал сигнал подъема, настало время утренней тренировки. Ли Синь вместе с Чжань Батянем и остальными отправился в тренировочный зал первого класса старшей школы. Раньше после выполнения комплекса тайцзи он чувствовал себя выжатым как лимон, а сейчас не только не устал, но и ощущал приятное тепло во всем теле. Ли Синь глубоко выдохнул, чувствуя, как внутри бурлит духовная сила, готовая к прорыву.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эта система и дрянная, но дает неплохие вещи. Если дело пойдет так и дальше, через неделю я преодолею седьмой уровень Стадии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как раз разминал грудные мышцы, когда увидел, как какая-то симпатичная девушка за руку тащит Пэй Цзютана в тренировочный зал. Девушка прямиком направилась к Чжань Батяню: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Первый день в Третьей средней школе, а ты уже задираешь одноклассников? Никак не можешь избавиться от замашек избалованного богача?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сразу понял: это Му Цинцин, первая героиня книги! Одноклассники тут же прекратили упражнения и уставились на новенького Чжань Батяня. Тот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сделал? — вспыхнула Му Цинцин. — Думаешь, раз ты сын богача номер один в городе Хэ, то можешь обижать брата 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Цзютан обратился к Му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со мной все в порядке. Люди вроде меня, из бедных семей, должны уступать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 Цинцин расчувствовалась, а ее глаза наполнились материнской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Батянь, посмотри, что ты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его не обижал! — взревел Чжань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многих учеников появилось сочувствие, некоторые начали тыкать в него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пришел в школу и уже издевается над людьми, куда это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тише. Ты разве не знаешь? Это же сын богача номер один в городе Хэ, еще отомстит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каменным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Батянь просто невыносим. Только и умеет, что обижать Пэй Цзютана, да еще и не признается!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с желтыми зубами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Пользуется тем, что у семьи есть деньги, и ведет себя в школе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бросил взгляд на обоих — это были приспешники главного героя. В оригинальном сюжете всякий раз, когда у героя возникал конфликт с Чжань Батянем, эти двое раздували пламя в толпе. Услышав дружный гул одобрения, Му Цинцин победоносно усмехнулась и холодно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Батянь, немедленно извинись перед братом 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сыном богача номер один в городе Хэ, Чжань Батянь при виде главной героини терял всякую сообразительность и становился донельзя приниженным.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каменным лицом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 человека —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Зубастый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школа, здесь все равны. Нельзя вести себя как вздумается только потому, что у тебя богатая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Батянь был в ярости, его легкие готовы были взорваться. Он гневно уставился на тех, кто подливал масла в огонь. В глазах окружающих это выглядело как злоба от бессилия, поэтому они лишь сильнее утвердились в правоте Му Цинцин и ответили ему недобрыми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робко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может, заступишься за главного героя? Заработаешь немного баллов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меня разочаровала, — Ли Синь покачал головой и вздохнул. — У меня есть принципы. Я не занимаюсь клеветой. Уходи, мне не нужна беспринципная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хост, я была неправа. Обещаю, что отныне буду принципиальной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И что с того, что он главный герой? Что с того, что он избранный судьбой? Мы не должны потворствовать злодеям!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систему на место, Ли Синь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никого обвинять. Чжань Батянь вообще не обижал Пэй Цзютана.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http://bllate.org/book/19538/1916065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