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сажала в саду персиковое дерево. Говорили, что если посадить его сегодня, то при удачном стечении обстоятельств уже на следующий год оно зацветет, а если не повезет — то позже принесет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когда именно наступает пора цветения, но стоило ей представить пейзаж, утопающий в летящих лепестках персика, как на душе становилось невероятно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уходила за продуктами, а вернувшись, буквально летела на крыльях.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она ступает по мягкому хлопку.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отложила работу и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подбежала к ней, не зная, как выразить переполнявшую её радость. За все свои двадцать с лишним лет она впервые столкнулась с такой невероятной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увидела, как зарделись её щеки, словно лепестки персика, и ласково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сама не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глубоко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сегодня пошла за продуктами, потратила сотню, а на стойке регистрации мне предложили поучаствовать в лотерее, и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сглотнула и, не веря собственным словам,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выиграла тридцать тысяч! Милая, представляешь, какая удача? Сразу тридцать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прищурилась, улыбаясь так, что на щеках проступили глубокие ямочки, а глаза засияли необыкновенным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Чу-Чу, какая ты молодец! Столько денег выиграла, теперь у нас есть средства на лечение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Чу только увидела результаты розыгрыша, она была в шоке. Люди, которые участвовали вместе с ней, ничего не выиграли, зато с завистью поглядывали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 после первого восторга, она призадумалась: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деньги достались мне как-то странно. На душе неспокойно: а вдруг их потребуют вернуть? За овощи на сто юаней — и такой крупный выигрыш... Вдруг продавец просто лишние нули приписал?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рассмеялась и поцеловала её в щеку, находя это очень милым: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такая глупая, что даже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закусила губу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 Я ведь не сплю, я правда выиграла, но мне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выигрыш, продавец не станет отказываться от своих слов,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кивнула. Слушая голос Цзян Ни, она почувствовала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Чу вовремя передала деньги в больницу на оплату медицинских счетов. Операция, разумеется,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бабушка была уже в преклонном возрасте, слаба и больна, а ухаживать за ней было некому, Цзян Чу постоянно приносила ей еду и помогала по хозяйству. Как только старушка смогла самостоятельно вставать с кровати и справляться с делами, Цзян Чу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том, что Цзян Ни воспользовалась деньгами, тут же дошла до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небоскреба стояла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растения в углах комнаты разрослись, привнося немного жизни в холодное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пристально посмотрела на адрес сайта, который передал ей секретарь, и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Отправляйтесь и привезите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госпожа сказала, что если захочет вернуться, то сделает это сама, и вам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закинула ногу на ногу и постучала белыми пальцами по столу,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сговорилась с вами, чтобы обмануть меня, свою сестру? Не думайте, что я не знаю, как Ли Ху постоянно её выгораживает.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госпожа, вы слишком многого опасаетесь. Вторая госпожа имела в виду, что у неё остались кое-какие дела, и как только она закончит, то обязательно вернется. Ей просто не нравится, когда кто-то следит за её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возвращении речь заходит уже не в первый раз. Где она, что она там делает? И почему никто не может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госпожа изучает деревенскую жизнь. Если она хочет унаследовать семейное дело, ей не справиться с управлением компанией, не познав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Способов познать трудности предостаточно, зачем обязательно ехать именно туда? Неужели там есть что-то, что её привлекает?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не могла сказать, что знает характер сестры досконально, но понимала её процентов на семьдесят-восемьдесят. Без веской причины или важного человека она бы не стала задерживаться в таком захолустье.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http://bllate.org/book/19578/1919859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