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Лань, честно говоря, пребывала в некотором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индустрии развлечений в этом мире оставлял желать лучшего, откровенного контента здесь было пруд пруди!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же, стоило ей выпустить игру, в которой было-то всего ничего, как тут же ввели разделение на регионы?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всё же утешало Бай Лань — официальные лица признали её классификацию.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Любовная приключенческая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【Уважаемый разработчик, поздравляем вас с достижением особого статуса «Бич индустрии», вы получаете 1000 очков в награду.】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【Открыта серия особых заданий «Склад запретных игр».】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【Серия особых заданий: «Склад запретных игр»】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【Детали задания: если полная версия игры, созданная разработчиком, не проходит проверку «Зеленого плана» в национальном регионе, вы получаете достойную награду в очках или особый бонус.】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【Полная версия игры «Небо судьбы» добавлена в «Склад запретных игр».】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【Поздравляем, вы получили квалификацию на обмен игры особого класса 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【Квалификация на обмен игры класса А: когда у разработчика будет достаточно денег и очков, эта функция активируется автоматически. (В настоящее время условия не выполнены)】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Бай Лань прийти в себя, как системные уведомления посыпались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игру временно и заблокировали, но я, Бай Лань, в накладе никогда не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Квалификация на обмен игры класса А! Как сияет!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«Склад запретных игр»! Тоже сверкает!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в каждую мою игру придется добавлять «клубничку»? Чтобы её намеренно не пропускали в национальном регионе?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меня теперь будут называть богиней кастрированных версий?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учитывать, что если делить игровую платформу «Хаос» по регионам, то именно внутренний рынок обладает самой высокой покупательной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каждой моей игре самое интересное будет недоступно на родине...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уже представила это отчаянное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за игрой класса А скрывается чистокровный хентай?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сама поиграю.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игры с рейтингом 90–99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первый взгляд кажется, что я проиграла, но я, Бай Лань, никогда не остаюсь в минусе!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 неё на руках было более восьмисот тысяч наличными и после всех наград — свыше двух тысяч очков, но этого всё равно не хватало для обмена на загадочную игру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какой-то масштабный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охватило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ожидание ожиданием, а сейчас нужно как можно скорее подготовить мультиязычную версию «Неба судьбы», после чего оперативно вырезать всё лишнее из оригинала и выпустить... нет, не «кастрированную», а национальную версию «Неба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Бай Лань, должна успеть сорвать куш, пока не угас ажиотаж!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помощью ИИ-помощника мультиязычная версия была готова и она собралась загрузить её на платформу «Хаос», выяснилось, что та пережила беспрецедентное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Борясь с тормозами на своем старом компьютере и никудышным интернетом, Бай Лань потратила больше получаса, чтобы скачать и установить новую версию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войдя в систему, она первым делом проверила свою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продаж действительно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переключаться между страницами национального и зарубежного регионов, но из-за блокировки по IP покупка была возможна только в своем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Кнопка покупки «Неба судьбы» в национальном сегменте горела серым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 любопытством открыла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продаж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【Игра: «Небо судьбы»】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【Продажи в национальном регионе: 83 127 копий】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【Продажи в зарубежном регионе: 1 332 копии】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продажи за рубежом? Неужели их покупали иностранцы?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я выкладывала только китайскую версию!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снова открыла страницу игры для зарубежного региона и заглянула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некоторое время, она с искренним восхищением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на любой замок найдется отмычка! Человеческая смекалка поистине безгранична!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тысяча с лишним продаж пришлась на долю соотечественников.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жил за границей, кто-то просил друзей из других стран помочь с покупкой, чтобы играть в своей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скажешь, ради «Неба судьбы» люди превратились в настоящих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объявление от государственных СМИ только прославило меня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наблюдала за продажами в зарубежном секторе: пусть они росли медленнее, чем в национальном, но всё же довольно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тысяча продаж — это те, кто увидел новость и тут же побежал покупать. Дальше рост пойдет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подбодрила себя и взялась за работу: нужно было поскорее вернуть игру в национальный магазин, чтобы грести деньги лопатой!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несложная, но у неё ушел на это целый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удалить все откровенные CG и второй сценарий, и только после этого игра прошла проверку «Зеленого плана» и вернулась на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смотрела на вновь загоревшуюся кнопку покупки, но почему-то не чувствовала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это «Небо судьбы» — как Запад, потерявший Иерусалим, как 3D-сектор, потерявший Тифу, как игра, потерявшая душу, — пробормотала она себе под нос. — Да ладно, находчивые пользователи наверняка сами решат эту проблему! Нужно верить в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откинулась на кровать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Тифе, когда же я смогу обменять очки на Final Fantasy?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Долог и тернист путь разработчика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давно просевшей кровати, она даже не думала о том, чтобы её починить или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появилась квалификация на обмен игры класса А и разделение продаж по регионам, мечта о покупке собственного жилья временно отложилась.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перспективы продаж «Неба судьбы» теперь выглядели не так радужно.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«клубнички» и острых сюжетных поворотов игра лишилась своего главного козыря и конкурентного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неплохая история, но из-за ограничений жанра она не могла привлечь огромную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игру с более сильной основной механикой, чтобы обеспечить себе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принялась загибать пальцы, перечисляя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Сборка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считая кучи мелких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еще, честно говоря, она хотела завести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социофоб, и работа разработчиком позволяла ей сидеть дома и жить в свое удовольствие, но душевная потребность в общении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пара милых котиков сделала бы её жизнь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дел невпроворот!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надула губы, размышляя, с чего же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http://bllate.org/book/19582/1920214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