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Воля государя была непреклонной, но, вопреки императорскому указу, Хан Сиэнь не спешил возвращаться из Цзяннаня в столицу. Напротив, теперь они двигались даже медленнее, чем во время своего путешествия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прибывший с высочайшим повелением, поначалу усмотрел в этой медлительности вопиющую дерзость и пренебрежение к воле монарха. Он уже вовсю строил коварные планы, раздумывая, как бы по возвращении во дворец нашептать императору о непочтительности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миновать первый же уездный город, как посланник понял, что смотрел совсем не туда. Местный судья встретил их отряд на редкость радушно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судьи расселили прибывших на ночлег, Хан Сиэнь с явным разочарованием заметил:</w:t>
      </w:r>
    </w:p>
    <w:p w:rsidR="00BB20FC" w:rsidRPr="00357A74" w:rsidRDefault="00357A74" w:rsidP="00BB20FC">
      <w:pPr>
        <w:jc w:val="left"/>
        <w:rPr>
          <w:sz w:val="28"/>
          <w:lang w:val="en-US"/>
        </w:rPr>
      </w:pPr>
      <w:r w:rsidRPr="00357A74">
        <w:rPr>
          <w:sz w:val="28"/>
          <w:lang w:val="en-US"/>
        </w:rPr>
        <w:t>— Похоже, этот уездный начальник пользуется любовью народа. Не такой уж и скверный чинуша.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искренняя досада, будто он только и ждал повода вывести хозяина дома на чистую воду, но тот, как назло, оказался безупречен и не оставил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евнуха пробрала дрожь, смешанная с невольным трепетом. Он понял, что молодой наследник попросту вошел во вкус, разоряя чужие поместья. Теперь тот смотрел на любого чиновника как на потенциальную дичь и только и думал, за шиворот какого несчастного ухватиться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 Сиэня не существовало ни друзей, ни врагов — он нажил себе недругов повсюду, без разбора ополчив против себя и правых, и виноватых. Евнух не сомневался: сейчас половина чиновников Поднебесной жжет благовония перед алтарями, моля богов о скорейшей кончине грозного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ополчить против себя буквально всех и заставить влиятельных мужей скрежетать зубами от бессильной злобы вызывала у слуги дворца странное уважение — обычный человек на такое точно не способен. Это заставило его принять твердое решение: по возвращении он честно доложит императору обо всем увиденном, но не станет сгущать краски и 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наследника и так хватало врагов, так что одним больше, одним меньше — роли не играло. А уж разгневается государь от его доклада или сменит гнев на милость, дворцового слугу больше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угадывая копошение мыслей в голове спутника, лишь посмеивался про себя. Сразу видно — человек слишком долго прожил во дворецких покоях, раз в любом пустяке видит завязку для великой драмы с интригами и казнями. На самом деле Сиэнь, заглянув в душу уездному судье, заприметил за ним лишь парочку мелких, вполне простительных слабостей, которые ничуть не мешали тому оставаться честным слугой закона. Но стоило ему обронить случайное замечание, как евнух успел нафантазировать целую историю и даже мысленно оплакать собственную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Сиэнь никогда не отличался мелочностью. Желание евнуха обезопасить себя не вызывало у него раздражения. Мир велик, и в нем полно таких обывателей — они не замышляют зла, но и душу перед первым встречным не распахивают. И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продвигались черепашьим шагом, принимали их на постоялых дворах куда почтительнее, чем во время поездки в Цзяннань. Слава о деяниях Хан Сиэня уже прогремела по всей Великой Чжоу. Перепуганные чиновники наперебой гадали: уж не потому ли суровый посланник тянет время, чтобы по пути прижать к ногтю еще кого-нибудь и выгодно преподнести эти головы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вести докатились до столицы, мелкие чиновники, чьи голоса в совете обычно звучали тише всех, засыпали тронный зал жалобными докладами. Они наперебой обвиняли Хан Сиэня в превышении полномочий и умоляли государя обуздать наглеца, приказав ему немедля явиться в столицу без всяких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складывал эти прошения под сукно. Во время ежедневных аудиенций он восседал на драконьем троне мрачнее тучи, овевая холодным взором придворных и то и дело отпуская ядовитые шпильки в адрес семейства Хань. Государь тоскливо вздыхал, сокрушаясь, какого выдающегося сына вырастил почтенный герцог. От этих издевок герцог Хань Чжо и его брат Хань Шу, зажатые в толпе сановников, густо краснели и переминались с ноги на ногу,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обязательства перед пятым принцем, Цзи Хуаем, ради которого требовалось крепить союзы с влиятельными сановниками, Хань Чжо давно сказался бы больным и заперся в четырех стенах, лишь бы лишний раз не мозолить глаза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великому изумлению столичной знати, покинув пределы Цзяннаня, Хан Сиэнь больше не учинил ни одного погрома. Гнев императора понемногу утих, зато у некоторых заговорщиков на душе стало совсем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юноша жаждет новых наград, они цинично подставили под удар нескольких мелких уездных чинуш, подбросив Сиэню неопровержимые доказательства их бесчинств. Расчет был прост: стоило наследнику ввязаться в новое судилище без высочайшего соизволения, и разгневанный император без лишних разговоров отправил бы его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расправу отдали настоящих негодяев: кто-то спелся с контрабандистами, кто-то покрывал убийц, кто-то обирал вдов и сирот. Людей умышленно подговаривали преграждать дорогу паланкину новоявленного грозы мздоимцев, умоляя о справедливости. Но, вопреки ожиданиям кукловодов, Хан Сиэнь остался глух к их слезам и без тени жалости проезжал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сановники теперь косились на Хань Чжо со смесью зависти и страха. Слова государя о «достойном преемнике» обрели для них новый, пугающий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догадывались, какая буря бушевала в душе старого герцога. Ведь он и сам приложил руку к этим коварным ловушкам! Видя, как безнаказанно ускользает Сиэнь, Хань Чжо исходил желчью и изнывал от досады, но перед сослуживцами приходилось держать марку и делать безмятежный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досужие сплетники не дремали. Слуги из герцогского поместья по секрету нашептывали горожанам, что глава дома, возвращаясь со службы, топает ногами от ярости, а после запирается в кабинете и горько рыдает, пока его престарелая мать и супруга заламывают руки и умываются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 столице поползли слухи, что между наследником и его семьей пролегла непреодолимая пропасть. Кое-кто рассказывал, как Хань Чжо, изрядно выпив на пиру с подчиненными, разрыдался и признался, что Сиэнь рано лишился матери, а он, непутевый отец, слишком потакал капризам сироты, взрастив на свою голову неуправляемое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откровения вернули герцогу сочувствие света. Многие начали отделять грехи сумасбродного сына от добропорядочного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опытные царедворцы понимающе усмехались: Хань Чжо — старый лис, у которого даже во хмелю комар носа не подточит. Изливая душу, он ни единым словом не упрекнул сына в неверности государю. Герцог прекрасно понимал: пока император молчит, любые нападки на императорского уполномоченного могут быть расценены как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могла полниться домыслами сколько угодно, но колеса повозки Хан Сиэня неумолимо приближали его к ее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приказав гвардейцам разогнать толпу просителей, Хан Сиэнь даже не взглянул в их сторону. Паланкин тронулся дальше под душераздирающие вопли отчаявшихся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гвардейцы, поначалу содрогавшиеся от жалости к сирым и убогим, со временем очерствели. Они-то думали, что Сиэнь непременно вмешается, но тот оставался безучастен. Один из молодых воинов, не выдержав, решился спросить наследника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выслушал его, криво усмехнулся и вопросил в ответ:</w:t>
      </w:r>
    </w:p>
    <w:p w:rsidR="00BB20FC" w:rsidRPr="00357A74" w:rsidRDefault="00357A74" w:rsidP="00BB20FC">
      <w:pPr>
        <w:jc w:val="left"/>
        <w:rPr>
          <w:sz w:val="28"/>
          <w:lang w:val="en-US"/>
        </w:rPr>
      </w:pPr>
      <w:r w:rsidRPr="00357A74">
        <w:rPr>
          <w:sz w:val="28"/>
          <w:lang w:val="en-US"/>
        </w:rPr>
        <w:t>— Ты — столичный гвардеец. Если тебе так не терпится восстановить справедливость, кто мешает сделать это самому?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лишился дара речи. Действительно, почему? Ответ был очевиден: императорская гвардия не имеет права вмешиваться в дела местных властей. Переступи он черту — и его собственную семью сошлют на каторгу за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меж тем негромко добавил:</w:t>
      </w:r>
    </w:p>
    <w:p w:rsidR="00BB20FC" w:rsidRPr="00357A74" w:rsidRDefault="00357A74" w:rsidP="00BB20FC">
      <w:pPr>
        <w:jc w:val="left"/>
        <w:rPr>
          <w:sz w:val="28"/>
          <w:lang w:val="en-US"/>
        </w:rPr>
      </w:pPr>
      <w:r w:rsidRPr="00357A74">
        <w:rPr>
          <w:sz w:val="28"/>
          <w:lang w:val="en-US"/>
        </w:rPr>
        <w:t>— Мой указ велит расследовать дела о наводнении в Цзяннани. Разве эти плакальщики оттуда? С какой стати мне совать нос в чужую юрисдикцию?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глубину своей глупости, гвардеец побелел, покрылся испариной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солдат происходили из зажиточных семей, пристроивших сыновей на непыльную службу при дворе, и никогда прежде не сталкивались с грязной изнанкой жизни. Дорожные тяготы открыли им глаза. Сначала кары, учиненные Сиэнем, казались им дикостью, но теперь они видели в них единственное спасение от царящего вокруг беззакония.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равнодушие наследника разочаровало их. Кое-кто даже решил, что прославленный ревнитель справедливости на поверку оказался трусом. Хан Сиэня, впрочем, чужое мнение не волновало ни в малейшей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неотлучно следовавший за ним инструктор Бай Шу знал истину. Хан Сиэнь отворачивался лишь для вида. Стоило процессии миновать очередного просителя, как заместитель командующего Гао Фэн по его тайному приказу заносил прегрешения местных судей в особый реестр и собирал улики. Обманутым беднякам, в чьих душах еще теплилась надежда, Гао Фэн велел затаиться, а тех, кто от отчаяния готов был наложить на себя руки, брал под негласную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усердствовал не за страх, а за совесть, понимая, какими наградами обернется это следствие. Он спешно отправлял курьеров с доносами прямиком в столицу. Медлительность Хан Сиэня служила отличным прикрытием: чем дольше они тащились по дорогам, тем незаметнее ложились доклады на императорский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не ошибся в нем, — думал Бай Шу, глядя в спину наследнику. — Под ледяной маской этого юноши скрывается на редкость отзывчивое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отъезда из Цзяннаня Хан Сиэнь не перемолвился с ним тет-а-тет ни единым словом, но Бай Шу ничуть не обижался. Его преданность не угасла, оставшись такой же чистой и неколебимой, как в день их первой встречи. В своем упорстве этот бывалый воин был до пугающего прямолинеен и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три месяца ушло на обратную дорогу, пока наконец на горизонте не показались заставы столичного округа. К этому времени родня Сиэня со стороны покойной матери уже успела вернуться из долгой ссылки на рубежах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пригороде столицы их внушительный отряд выглядел весьма грозно. Однако стоило им выехать на главный тракт, как дорогу преградил пышный кортеж Великой принцессы, возвращавшейся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 Великой принцессы звали Фан Цзо. Избалованный сверх меры, он ни во что не ставил законы, отличаясь при этом редкостным коварством и злопамятностью. Весь путь до столицы его слух терзали восторженные рассказы о подвигах Хан Сиэня. Сам Фан Цзо, пользуясь безграничной милостью императора, на границе привык решать любые споры силой, но даже он не дерзил настолько, чтобы разорять чужие усадьбы средь бела дня. Зависть жгла его изнутри, и Фан Цзо поклялся себе, что при первой же встрече сотрет спесь с лица этого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судьба свела их лицом к лицу. Уставившись на скромный паланкин Хан Сиэня, Фан Цзо ухмыльнулся, вынашивая мерзкую затею. Он жаждал прилюдно унизить соперника, показав ему свое превосходство. И надо признать, юноша имел все основания для подобной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не приходилась вдовствующей императрице родной дочерью, однако в свое время именно она помогла нынешнему государю взойти на престол. Дабы привлечь на сторону будущего монарха верных воинов, она безропотно согласилась выйти замуж за грубого и уродливого великого генерала Фан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Фан Тянь происходил из самых низов — подался в рекруты просто чтобы не сдохнуть с голоду. Красотой он не отличался: лопоухий, курносый, с узкими щелками глаз, да к тому же едва умевший читать. Зато в бою ему не было равных — воитель прослыл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Красавица-принцесса разделила с ним ложе лишь потому, что безродный воин пользовался безграничным доверием прежнего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после воцарения новая власть осыпала спасительницу милостями. Все те годы, что Великая принцесса провела на чужбине вместе с мужем, из столицы непрерывным потоком шли богатые дары — в знак того, что императорский дом помнит и ценит ее великую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окончательно затмила разум Фан Цзо. Стоило Хан Сиэню, следуя придворному этикету, приблизиться к карете Великой принцессы для приветствия, как юноша прищурился. Сорвав с пояса тяжелую плеть, он с размаху обрушил ее прямо на лицо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