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позади, умывшись, Су Чэнь лег в кровать и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продолжался, повторяясь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придя в себя внутри сновидения, Су Чэнь не почувствовал прежнего страха или потрясения — ведь он видел один и тот же сон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сне было настолько реалистичным, что ему постоянно казалось, будто события вот-вот произойдут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нужные в хозяйстве вещи в свое пространственное хранилище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покидая квартиру, он ощутил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обмануло: стоило отъехать от жилого комплекса на пару сотен метров, как в его машину на полном ходу врезался огромный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слишком велика, он не успел среагировать. Перед глазами мгновенно потемнело, и сознание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1955 года, деревня Суцзятунь, уезд Сюйян, семья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 Чэнь обнаружил, что его что-то окутывает, и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тьма, он ничего не видел и, охваченный паникой, начал отчаянно двигаться,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Чэнь почувствовал, как какая-то сила неумолимо толкает его вперед. Раздался легкий хлопок, и в то же мгновение он ощутил, как всё его тело наконец распрямилось.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раздался бодрый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Родила, родила! Опять богатырь! Ох и повезло же семье старосты, третья невестка уже третьего пацана 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повитуха поспешно вынесла младенца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Су, с нетерпением ожидавшие снаружи, тут же окружили старуху Ван и принялись с любопытством разглядывать ребенка, наперебой высказывая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уродливый, весь сморщенный и крошечный, — надув губы, с явным пренебрежением проворчал Су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сорванец! Все новорожденные такие, через пару дней похорошеет. Ты сам, когда родился, и вполовину не был таким ладным, как твой брат. Худой, как мартышка, а этот — вон какой пухленький, сразу видно — счастливый ребенок, — отрезала старуха Су, с неодобрением глядя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Су Син не поверил словам бабушки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из деревни говорят, что я красавчик. Не мог я быть таким уродливым, как этот малыш. Бабуля просто глаза проглядела, вот и болтает. Да, точно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важно кивнул собственным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старухи Су сегодня было отличное настроение, поэтому она не стала обращать внимания на ворчание внука, иначе тот быстро узнал бы, почем фунт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 Вэньяо был вне себя от радости, в его глазах светилось нескрываемое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на руки крошечный сверток. Ребенок был красным и сморщенным, но сердце Су Вэньяо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уже было двое сыновей, при мысли о том, что это новая жизнь, которую они подарили миру с женой, он не мог сдержать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Су, сияя от радости, прикрикнула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отдай его мне! Руки у тебя как грабли, еще напугаешь моего внучка. Иди лучше в комнату, на жену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Су Чэня из рук отца,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Бабушкин ты мой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постепенно обретая сознание и прислушиваясь к голосам вокруг, понял, что, возможно,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крошечные брови нахмурились, что вызвало у окружающих дружный смех — все удивлялись, насколько живой мимикой обладает новорожденный.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же, будучи младенцем, мог лишь беспомощно дергать ручками и ножками, отчего в душе его росла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мое хранилище? Мои запасы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тревогу, он попытался сосредоточиться, и его сознание тут же скользнуло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хранилище на месте,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было тоскливо: почему он переродился в младенца? Жизнь началась сразу с режима адской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в такой гримасе отчаяния, что окружающие снова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подумал, что хорошо хоть пространство сохранилось, иначе он не представлял, как выживать в этом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свое положение, он постепенно расслабился и, закрыв глаза,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Повитуха, стоявшая рядом со старухой Су, принялась рассыпаться в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эти глазки, на этот носик! Ну просто чудо, а не ребенок. Вырастет настоящим красавцем, беленький, пухленький — точно будет счастливым. И повезло же вам, сестрица, три сына подряд! Будете горя не знать, в почете до старости доживете.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Су, польщенная этими словами, довольно улыбнулась. Она велела невестке принести шесть яиц, заранее приготовленных для такого случая, и, достав из кармана пятьдесят фэней, вложила их в руку повитухе.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Су не делают различий, — ласково сказала она. — Мальчик или девочка — все они для нас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яйца и деньги, повитуха расплылась в широкой улыбке, не переставая нахваливать старуху Су. Она подумала про себя: богатая всё-таки семья у старосты, не только шесть яиц дали, но еще и пол-юаня сверху — отличный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она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 с нежностью смотрела на спящего младенца. Пухленький ребенок — большая редкость в эти времена, сразу видно, что удачливый.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иди приберись в комнате у третьей, — распорядилась она. — А ты, вторая, ступай на кухню, свари суп с коричневым сахаром и яйцами. Положи побольше, пусть невестка подкрепится, нельзя, чтобы мой внук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— в один голос ответили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Вэньяо вбежал в комнату и увидел жену,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была бледной, волосы прилипли ко лбу от пота, губы искусаны в кровь. У Су Вэньяо от жалости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ее влажный лоб и виновато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намучилась. Больше никаких детей, мне хватит и тех,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посмотрела на мужа, в глазах которого читалась вся его любовь, и, покачав головой, лишь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детства. Сунь Ланьюэ была миловидной девушкой с изящным овальным лицом, настоящая деревенская красавица. Су Вэньяо же обладал мужественными чертами лица, пронзительным взглядом и высоким ростом — в современном мире он мог бы посоперничать с любым кумиром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они поженились и жили душа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 вошла в комнату, неся на руках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Ланьюэ, проголодалась? Я велела сварить тебе суп с яйцами. Поешь и отдыхай, восстанавливай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Ланьюэ была тронута до глубины души. Она знала, что, выйдя замуж в семью старосты, ей очень повезло. Свекор со свекровью были людьми справедливыми, к детям относились одинаково, невестками не помыкали, в доме царил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 с улыбкой положила Су Чэня на руки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моего внучка, вылитый Вэньяо! Такой же крепыш, сразу видно — счастливый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крошечный сверток, Сунь Ланьюэ ощутила в сердце нечто необъяснимое, словно оно вдруг наполнилось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несколько раз поцеловала сына, прежде чем ее волнение наконец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http://bllate.org/book/22436/2356543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